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E9" w:rsidRDefault="002C24E9" w:rsidP="00A43B36">
      <w:pPr>
        <w:jc w:val="center"/>
      </w:pPr>
    </w:p>
    <w:p w:rsidR="002C24E9" w:rsidRDefault="002C24E9" w:rsidP="00A43B36">
      <w:pPr>
        <w:jc w:val="center"/>
      </w:pPr>
    </w:p>
    <w:p w:rsidR="00A43B36" w:rsidRDefault="00987A18" w:rsidP="00A43B36">
      <w:pPr>
        <w:jc w:val="center"/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0</wp:posOffset>
                </wp:positionV>
                <wp:extent cx="1685925" cy="962025"/>
                <wp:effectExtent l="9525" t="76200" r="6667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962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1858833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155.25pt;margin-top:0;width:132.75pt;height:7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">
                <v:shadow on="t" opacity=".5" offset="5pt,-6pt"/>
              </v:shape>
            </w:pict>
          </mc:Fallback>
        </mc:AlternateContent>
      </w:r>
      <w:r w:rsidR="005D1C8C">
        <w:t xml:space="preserve"> </w:t>
      </w:r>
    </w:p>
    <w:p w:rsidR="001E12D8" w:rsidRPr="00E423CA" w:rsidRDefault="00E06B8E" w:rsidP="00E06B8E">
      <w:pPr>
        <w:rPr>
          <w:rFonts w:ascii="TH SarabunPSK" w:hAnsi="TH SarabunPSK" w:cs="TH SarabunPSK"/>
          <w:b/>
          <w:bCs/>
          <w:sz w:val="50"/>
          <w:szCs w:val="50"/>
        </w:rPr>
      </w:pPr>
      <w:r w:rsidRPr="00987A18">
        <w:rPr>
          <w:rFonts w:ascii="TH SarabunPSK" w:hAnsi="TH SarabunPSK" w:cs="TH SarabunPSK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1E12D8" w:rsidRPr="00E423CA">
        <w:rPr>
          <w:rFonts w:ascii="TH SarabunPSK" w:hAnsi="TH SarabunPSK" w:cs="TH SarabunPSK"/>
          <w:b/>
          <w:bCs/>
          <w:sz w:val="50"/>
          <w:szCs w:val="50"/>
          <w:cs/>
        </w:rPr>
        <w:t xml:space="preserve">ส่วนที่  </w:t>
      </w:r>
      <w:r w:rsidR="0035625E">
        <w:rPr>
          <w:rFonts w:ascii="TH SarabunPSK" w:hAnsi="TH SarabunPSK" w:cs="TH SarabunPSK"/>
          <w:b/>
          <w:bCs/>
          <w:sz w:val="50"/>
          <w:szCs w:val="50"/>
          <w:cs/>
        </w:rPr>
        <w:t>๔</w:t>
      </w:r>
    </w:p>
    <w:p w:rsidR="0025074F" w:rsidRPr="0025074F" w:rsidRDefault="00E06B8E" w:rsidP="001E12D8">
      <w:pPr>
        <w:pStyle w:val="5"/>
        <w:spacing w:before="240"/>
        <w:rPr>
          <w:rFonts w:ascii="TH SarabunPSK" w:hAnsi="TH SarabunPSK" w:cs="TH SarabunPSK"/>
          <w:sz w:val="16"/>
          <w:szCs w:val="16"/>
        </w:rPr>
      </w:pPr>
      <w:r w:rsidRPr="0025074F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:rsidR="001E12D8" w:rsidRPr="00915DAD" w:rsidRDefault="001E12D8" w:rsidP="001E12D8">
      <w:pPr>
        <w:pStyle w:val="5"/>
        <w:spacing w:before="240"/>
        <w:rPr>
          <w:rFonts w:ascii="TH SarabunIT๙" w:hAnsi="TH SarabunIT๙" w:cs="TH SarabunIT๙"/>
          <w:cs/>
        </w:rPr>
      </w:pPr>
      <w:r w:rsidRPr="00E423CA">
        <w:rPr>
          <w:rFonts w:ascii="TH SarabunPSK" w:hAnsi="TH SarabunPSK" w:cs="TH SarabunPSK"/>
          <w:cs/>
        </w:rPr>
        <w:t>รายละเอียดแผนป</w:t>
      </w:r>
      <w:r w:rsidR="00E423CA">
        <w:rPr>
          <w:rFonts w:ascii="TH SarabunPSK" w:hAnsi="TH SarabunPSK" w:cs="TH SarabunPSK"/>
          <w:cs/>
        </w:rPr>
        <w:t xml:space="preserve">ฏิบัติการประจำปีงบประมาณ  พ.ศ. </w:t>
      </w:r>
      <w:r w:rsidR="0035625E">
        <w:rPr>
          <w:rFonts w:ascii="TH SarabunPSK" w:hAnsi="TH SarabunPSK" w:cs="TH SarabunPSK"/>
          <w:cs/>
        </w:rPr>
        <w:t>๒๕</w:t>
      </w:r>
      <w:r w:rsidR="00915DAD">
        <w:rPr>
          <w:rFonts w:ascii="TH SarabunPSK" w:hAnsi="TH SarabunPSK" w:cs="TH SarabunPSK" w:hint="cs"/>
          <w:cs/>
        </w:rPr>
        <w:t>๖</w:t>
      </w:r>
      <w:r w:rsidR="00915DAD">
        <w:rPr>
          <w:rFonts w:ascii="TH SarabunIT๙" w:hAnsi="TH SarabunIT๙" w:cs="TH SarabunIT๙"/>
        </w:rPr>
        <w:t>2</w:t>
      </w:r>
    </w:p>
    <w:p w:rsidR="001E12D8" w:rsidRPr="00915DAD" w:rsidRDefault="001E12D8" w:rsidP="001E12D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E423CA">
        <w:rPr>
          <w:rFonts w:ascii="TH SarabunPSK" w:hAnsi="TH SarabunPSK" w:cs="TH SarabunPSK"/>
          <w:b/>
          <w:bCs/>
          <w:sz w:val="40"/>
          <w:szCs w:val="40"/>
          <w:cs/>
        </w:rPr>
        <w:t>สาระสำคัญของแผนปฏิบ</w:t>
      </w:r>
      <w:r w:rsidR="003F7E02">
        <w:rPr>
          <w:rFonts w:ascii="TH SarabunPSK" w:hAnsi="TH SarabunPSK" w:cs="TH SarabunPSK"/>
          <w:b/>
          <w:bCs/>
          <w:sz w:val="40"/>
          <w:szCs w:val="40"/>
          <w:cs/>
        </w:rPr>
        <w:t xml:space="preserve">ัติการประจำปีงบประมาณ  พ.ศ. </w:t>
      </w:r>
      <w:r w:rsidR="0035625E">
        <w:rPr>
          <w:rFonts w:ascii="TH SarabunPSK" w:hAnsi="TH SarabunPSK" w:cs="TH SarabunPSK"/>
          <w:b/>
          <w:bCs/>
          <w:sz w:val="40"/>
          <w:szCs w:val="40"/>
          <w:cs/>
        </w:rPr>
        <w:t>๒๕</w:t>
      </w:r>
      <w:r w:rsidR="00915DAD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="00915DAD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E70E74" w:rsidRDefault="001E12D8" w:rsidP="0025074F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E423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423C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423CA">
        <w:rPr>
          <w:rFonts w:ascii="TH SarabunPSK" w:hAnsi="TH SarabunPSK" w:cs="TH SarabunPSK"/>
          <w:cs/>
        </w:rPr>
        <w:t>สำนักงานเขตพื้นที่การศึกษา</w:t>
      </w:r>
      <w:r w:rsidR="00DE31AA" w:rsidRPr="00E423CA">
        <w:rPr>
          <w:rFonts w:ascii="TH SarabunPSK" w:hAnsi="TH SarabunPSK" w:cs="TH SarabunPSK"/>
          <w:cs/>
        </w:rPr>
        <w:t xml:space="preserve">ประถมศึกษายโสธร  เขต </w:t>
      </w:r>
      <w:r w:rsidR="0035625E">
        <w:rPr>
          <w:rFonts w:ascii="TH SarabunPSK" w:hAnsi="TH SarabunPSK" w:cs="TH SarabunPSK"/>
          <w:cs/>
        </w:rPr>
        <w:t>๒</w:t>
      </w:r>
      <w:r w:rsidR="00DE31AA" w:rsidRPr="00E423CA">
        <w:rPr>
          <w:rFonts w:ascii="TH SarabunPSK" w:hAnsi="TH SarabunPSK" w:cs="TH SarabunPSK"/>
          <w:cs/>
        </w:rPr>
        <w:t xml:space="preserve">  กำหนดกล</w:t>
      </w:r>
      <w:r w:rsidRPr="00E423CA">
        <w:rPr>
          <w:rFonts w:ascii="TH SarabunPSK" w:hAnsi="TH SarabunPSK" w:cs="TH SarabunPSK"/>
          <w:cs/>
        </w:rPr>
        <w:t>ย</w:t>
      </w:r>
      <w:r w:rsidR="00DE31AA" w:rsidRPr="00E423CA">
        <w:rPr>
          <w:rFonts w:ascii="TH SarabunPSK" w:hAnsi="TH SarabunPSK" w:cs="TH SarabunPSK"/>
          <w:cs/>
        </w:rPr>
        <w:t>ุ</w:t>
      </w:r>
      <w:r w:rsidRPr="00E423CA">
        <w:rPr>
          <w:rFonts w:ascii="TH SarabunPSK" w:hAnsi="TH SarabunPSK" w:cs="TH SarabunPSK"/>
          <w:cs/>
        </w:rPr>
        <w:t>ทธ์  มาตรการ  โครงการ  กิจกรรม  งบประมาณ  บทบาท และวิธีการ  และผู้รับผิดชอบในการดำเนินงานเ</w:t>
      </w:r>
      <w:r w:rsidR="0025074F">
        <w:rPr>
          <w:rFonts w:ascii="TH SarabunPSK" w:hAnsi="TH SarabunPSK" w:cs="TH SarabunPSK"/>
          <w:cs/>
        </w:rPr>
        <w:t xml:space="preserve">พื่อให้บรรลุเป้าประสงค์  </w:t>
      </w:r>
      <w:r w:rsidR="00C7170A" w:rsidRPr="00E423CA">
        <w:rPr>
          <w:rFonts w:ascii="TH SarabunPSK" w:hAnsi="TH SarabunPSK" w:cs="TH SarabunPSK"/>
          <w:b/>
          <w:bCs/>
          <w:cs/>
        </w:rPr>
        <w:t>งบบริหารจัดการ</w:t>
      </w:r>
      <w:r w:rsidR="0025074F">
        <w:rPr>
          <w:rFonts w:ascii="TH SarabunPSK" w:hAnsi="TH SarabunPSK" w:cs="TH SarabunPSK"/>
          <w:b/>
          <w:bCs/>
        </w:rPr>
        <w:t xml:space="preserve">  </w:t>
      </w:r>
      <w:r w:rsidR="0025074F">
        <w:rPr>
          <w:rFonts w:ascii="TH SarabunPSK" w:hAnsi="TH SarabunPSK" w:cs="TH SarabunPSK" w:hint="cs"/>
          <w:b/>
          <w:bCs/>
          <w:cs/>
        </w:rPr>
        <w:t>(แผนงานพื้นฐานด้านการพัฒนาและเสริมสร้างศักยภาพคน)</w:t>
      </w:r>
      <w:r w:rsidR="0025074F">
        <w:rPr>
          <w:rFonts w:ascii="TH SarabunPSK" w:hAnsi="TH SarabunPSK" w:cs="TH SarabunPSK" w:hint="cs"/>
          <w:cs/>
        </w:rPr>
        <w:t xml:space="preserve"> ดังน</w:t>
      </w:r>
      <w:r w:rsidR="0025074F">
        <w:rPr>
          <w:rFonts w:ascii="TH SarabunPSK" w:hAnsi="TH SarabunPSK" w:cs="TH SarabunPSK" w:hint="cs"/>
          <w:b/>
          <w:bCs/>
          <w:cs/>
        </w:rPr>
        <w:t>ี้</w:t>
      </w:r>
    </w:p>
    <w:p w:rsidR="007047F9" w:rsidRPr="00CF702E" w:rsidRDefault="007047F9" w:rsidP="007047F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455"/>
        <w:gridCol w:w="1348"/>
        <w:gridCol w:w="1303"/>
        <w:gridCol w:w="1452"/>
        <w:gridCol w:w="1465"/>
      </w:tblGrid>
      <w:tr w:rsidR="007047F9" w:rsidRPr="00CF702E" w:rsidTr="00CF702E">
        <w:tc>
          <w:tcPr>
            <w:tcW w:w="724" w:type="dxa"/>
            <w:vMerge w:val="restart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455" w:type="dxa"/>
            <w:vMerge w:val="restart"/>
            <w:shd w:val="clear" w:color="auto" w:fill="auto"/>
            <w:vAlign w:val="center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7047F9" w:rsidRPr="00CF702E" w:rsidTr="00CF702E">
        <w:tc>
          <w:tcPr>
            <w:tcW w:w="724" w:type="dxa"/>
            <w:vMerge/>
            <w:shd w:val="clear" w:color="auto" w:fill="auto"/>
          </w:tcPr>
          <w:p w:rsidR="007047F9" w:rsidRPr="00CF702E" w:rsidRDefault="007047F9" w:rsidP="00594C1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55" w:type="dxa"/>
            <w:vMerge/>
            <w:shd w:val="clear" w:color="auto" w:fill="auto"/>
          </w:tcPr>
          <w:p w:rsidR="007047F9" w:rsidRPr="00CF702E" w:rsidRDefault="007047F9" w:rsidP="00594C18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สพป</w:t>
            </w:r>
            <w:proofErr w:type="spellEnd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สพฐ</w:t>
            </w:r>
            <w:proofErr w:type="spellEnd"/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หน่วยงานอื่น</w:t>
            </w:r>
          </w:p>
        </w:tc>
        <w:tc>
          <w:tcPr>
            <w:tcW w:w="1465" w:type="dxa"/>
            <w:vMerge/>
            <w:shd w:val="clear" w:color="auto" w:fill="auto"/>
          </w:tcPr>
          <w:p w:rsidR="007047F9" w:rsidRPr="00CF702E" w:rsidRDefault="007047F9" w:rsidP="00594C1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492E" w:rsidRPr="00CF702E" w:rsidTr="00CF702E">
        <w:tc>
          <w:tcPr>
            <w:tcW w:w="724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F70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55" w:type="dxa"/>
            <w:shd w:val="clear" w:color="auto" w:fill="auto"/>
          </w:tcPr>
          <w:p w:rsidR="0098492E" w:rsidRPr="00CF702E" w:rsidRDefault="0098492E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พัฒนาคุณภาพผู้เรียน</w:t>
            </w:r>
          </w:p>
          <w:p w:rsidR="0098492E" w:rsidRPr="00CF702E" w:rsidRDefault="0098492E" w:rsidP="00594C1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8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2,358,000</w:t>
            </w:r>
          </w:p>
        </w:tc>
        <w:tc>
          <w:tcPr>
            <w:tcW w:w="1303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F702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98492E" w:rsidRPr="00CF702E" w:rsidRDefault="008C15ED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629</w:t>
            </w:r>
            <w:r w:rsidR="006B2268">
              <w:rPr>
                <w:rFonts w:ascii="TH SarabunIT๙" w:hAnsi="TH SarabunIT๙" w:cs="TH SarabunIT๙" w:hint="cs"/>
                <w:cs/>
              </w:rPr>
              <w:t>,500</w:t>
            </w:r>
          </w:p>
        </w:tc>
        <w:tc>
          <w:tcPr>
            <w:tcW w:w="1465" w:type="dxa"/>
            <w:shd w:val="clear" w:color="auto" w:fill="auto"/>
          </w:tcPr>
          <w:p w:rsidR="0098492E" w:rsidRPr="006B2268" w:rsidRDefault="008C15ED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</w:t>
            </w:r>
            <w:r>
              <w:rPr>
                <w:rFonts w:ascii="TH SarabunIT๙" w:hAnsi="TH SarabunIT๙" w:cs="TH SarabunIT๙"/>
                <w:b/>
                <w:bCs/>
              </w:rPr>
              <w:t>987</w:t>
            </w:r>
            <w:r w:rsidR="006B2268" w:rsidRPr="006B2268">
              <w:rPr>
                <w:rFonts w:ascii="TH SarabunIT๙" w:hAnsi="TH SarabunIT๙" w:cs="TH SarabunIT๙" w:hint="cs"/>
                <w:b/>
                <w:bCs/>
                <w:cs/>
              </w:rPr>
              <w:t>,5</w:t>
            </w:r>
            <w:r w:rsidR="0098492E" w:rsidRPr="006B2268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</w:tr>
      <w:tr w:rsidR="0098492E" w:rsidRPr="00CF702E" w:rsidTr="00CF702E">
        <w:tc>
          <w:tcPr>
            <w:tcW w:w="724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</w:rPr>
            </w:pPr>
            <w:r w:rsidRPr="00CF70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455" w:type="dxa"/>
            <w:shd w:val="clear" w:color="auto" w:fill="auto"/>
          </w:tcPr>
          <w:p w:rsidR="0098492E" w:rsidRPr="00CF702E" w:rsidRDefault="0098492E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พัฒนาผู้บริหาร ครู และบุคลากรทางการศึกษา</w:t>
            </w:r>
          </w:p>
        </w:tc>
        <w:tc>
          <w:tcPr>
            <w:tcW w:w="1348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987,000</w:t>
            </w:r>
          </w:p>
        </w:tc>
        <w:tc>
          <w:tcPr>
            <w:tcW w:w="1303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F702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98492E" w:rsidRPr="006B2268" w:rsidRDefault="0098492E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B2268">
              <w:rPr>
                <w:rFonts w:ascii="TH SarabunIT๙" w:hAnsi="TH SarabunIT๙" w:cs="TH SarabunIT๙" w:hint="cs"/>
                <w:b/>
                <w:bCs/>
                <w:cs/>
              </w:rPr>
              <w:t>987,000</w:t>
            </w:r>
          </w:p>
        </w:tc>
      </w:tr>
      <w:tr w:rsidR="0098492E" w:rsidRPr="00CF702E" w:rsidTr="00CF702E">
        <w:tc>
          <w:tcPr>
            <w:tcW w:w="724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</w:rPr>
            </w:pPr>
            <w:r w:rsidRPr="00CF70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455" w:type="dxa"/>
            <w:shd w:val="clear" w:color="auto" w:fill="auto"/>
          </w:tcPr>
          <w:p w:rsidR="0098492E" w:rsidRPr="00CF702E" w:rsidRDefault="0098492E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สร้างโอกาสในการเข้าถึงบริการการศึกษาที่มีคุณภาพ มีมาตรฐาน และลดความเหลื่อมล้ำทางการศึกษา</w:t>
            </w:r>
          </w:p>
        </w:tc>
        <w:tc>
          <w:tcPr>
            <w:tcW w:w="1348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90,000</w:t>
            </w:r>
          </w:p>
        </w:tc>
        <w:tc>
          <w:tcPr>
            <w:tcW w:w="1303" w:type="dxa"/>
            <w:shd w:val="clear" w:color="auto" w:fill="auto"/>
          </w:tcPr>
          <w:p w:rsidR="0098492E" w:rsidRPr="00CF702E" w:rsidRDefault="0088697D" w:rsidP="00594C1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452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465" w:type="dxa"/>
            <w:shd w:val="clear" w:color="auto" w:fill="auto"/>
          </w:tcPr>
          <w:p w:rsidR="0098492E" w:rsidRPr="006B2268" w:rsidRDefault="0088697D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110</w:t>
            </w:r>
            <w:r w:rsidR="0098492E" w:rsidRPr="006B2268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</w:tr>
      <w:tr w:rsidR="0098492E" w:rsidRPr="00CF702E" w:rsidTr="00CF702E">
        <w:tc>
          <w:tcPr>
            <w:tcW w:w="724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</w:rPr>
            </w:pPr>
            <w:r w:rsidRPr="00CF70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455" w:type="dxa"/>
            <w:shd w:val="clear" w:color="auto" w:fill="auto"/>
          </w:tcPr>
          <w:p w:rsidR="0098492E" w:rsidRPr="00CF702E" w:rsidRDefault="0098492E" w:rsidP="0059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เพิ่มประสิทธิภาพการบริหารจัดการ</w:t>
            </w:r>
          </w:p>
          <w:p w:rsidR="0098492E" w:rsidRPr="00CF702E" w:rsidRDefault="0098492E" w:rsidP="00594C1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48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1,151,000</w:t>
            </w:r>
          </w:p>
        </w:tc>
        <w:tc>
          <w:tcPr>
            <w:tcW w:w="1303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98492E" w:rsidRPr="006B2268" w:rsidRDefault="0098492E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B2268">
              <w:rPr>
                <w:rFonts w:ascii="TH SarabunIT๙" w:hAnsi="TH SarabunIT๙" w:cs="TH SarabunIT๙" w:hint="cs"/>
                <w:b/>
                <w:bCs/>
                <w:cs/>
              </w:rPr>
              <w:t>1,151,000</w:t>
            </w:r>
          </w:p>
        </w:tc>
      </w:tr>
      <w:tr w:rsidR="0098492E" w:rsidRPr="00CF702E" w:rsidTr="00CF702E">
        <w:tc>
          <w:tcPr>
            <w:tcW w:w="724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55" w:type="dxa"/>
            <w:shd w:val="clear" w:color="auto" w:fill="auto"/>
          </w:tcPr>
          <w:p w:rsidR="0098492E" w:rsidRPr="00CF702E" w:rsidRDefault="0098492E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1348" w:type="dxa"/>
            <w:shd w:val="clear" w:color="auto" w:fill="auto"/>
          </w:tcPr>
          <w:p w:rsidR="0098492E" w:rsidRPr="00CF702E" w:rsidRDefault="0098492E" w:rsidP="000C1A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๔,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86</w:t>
            </w:r>
            <w:r w:rsidRPr="00CF702E">
              <w:rPr>
                <w:rFonts w:ascii="TH SarabunIT๙" w:hAnsi="TH SarabunIT๙" w:cs="TH SarabunIT๙"/>
                <w:b/>
                <w:bCs/>
                <w:cs/>
              </w:rPr>
              <w:t>,๐๐๐</w:t>
            </w:r>
          </w:p>
        </w:tc>
        <w:tc>
          <w:tcPr>
            <w:tcW w:w="1303" w:type="dxa"/>
            <w:shd w:val="clear" w:color="auto" w:fill="auto"/>
          </w:tcPr>
          <w:p w:rsidR="0098492E" w:rsidRPr="00CF702E" w:rsidRDefault="0088697D" w:rsidP="003C2C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452" w:type="dxa"/>
            <w:shd w:val="clear" w:color="auto" w:fill="auto"/>
          </w:tcPr>
          <w:p w:rsidR="0098492E" w:rsidRPr="00CF702E" w:rsidRDefault="008C15ED" w:rsidP="0059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629</w:t>
            </w:r>
            <w:r w:rsidR="006B2268">
              <w:rPr>
                <w:rFonts w:ascii="TH SarabunIT๙" w:hAnsi="TH SarabunIT๙" w:cs="TH SarabunIT๙" w:hint="cs"/>
                <w:b/>
                <w:bCs/>
                <w:cs/>
              </w:rPr>
              <w:t>,500</w:t>
            </w:r>
          </w:p>
        </w:tc>
        <w:tc>
          <w:tcPr>
            <w:tcW w:w="1465" w:type="dxa"/>
            <w:shd w:val="clear" w:color="auto" w:fill="auto"/>
          </w:tcPr>
          <w:p w:rsidR="0098492E" w:rsidRPr="006B2268" w:rsidRDefault="008C15ED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  <w:r w:rsidR="0098492E" w:rsidRPr="006B2268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  <w:r w:rsidR="0088697D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5</w:t>
            </w:r>
            <w:r w:rsidR="0098492E" w:rsidRPr="006B2268">
              <w:rPr>
                <w:rFonts w:ascii="TH SarabunIT๙" w:hAnsi="TH SarabunIT๙" w:cs="TH SarabunIT๙"/>
                <w:b/>
                <w:bCs/>
                <w:cs/>
              </w:rPr>
              <w:t>๐๐</w:t>
            </w:r>
          </w:p>
        </w:tc>
      </w:tr>
    </w:tbl>
    <w:p w:rsidR="00CF702E" w:rsidRDefault="00CF702E" w:rsidP="00C1405D">
      <w:pPr>
        <w:jc w:val="thaiDistribute"/>
        <w:rPr>
          <w:rFonts w:ascii="TH SarabunIT๙" w:hAnsi="TH SarabunIT๙" w:cs="TH SarabunIT๙"/>
          <w:b/>
          <w:bCs/>
        </w:rPr>
      </w:pPr>
    </w:p>
    <w:p w:rsidR="00AD74D4" w:rsidRDefault="001E12D8" w:rsidP="00C1405D">
      <w:pPr>
        <w:jc w:val="thaiDistribute"/>
        <w:rPr>
          <w:rFonts w:ascii="TH SarabunIT๙" w:hAnsi="TH SarabunIT๙" w:cs="TH SarabunIT๙"/>
        </w:rPr>
      </w:pPr>
      <w:r w:rsidRPr="00CF702E">
        <w:rPr>
          <w:rFonts w:ascii="TH SarabunIT๙" w:hAnsi="TH SarabunIT๙" w:cs="TH SarabunIT๙"/>
          <w:b/>
          <w:bCs/>
          <w:cs/>
        </w:rPr>
        <w:t>รายละเอียดกลยุทธ์  มาตรการ  โครงการ  งบประมาณ  บทบาท  วิธีการ และผู้รับผิดชอบดังนี้</w:t>
      </w:r>
    </w:p>
    <w:p w:rsidR="00A273CF" w:rsidRDefault="00A273CF" w:rsidP="00C1405D">
      <w:pPr>
        <w:jc w:val="thaiDistribute"/>
        <w:rPr>
          <w:rFonts w:ascii="TH SarabunIT๙" w:hAnsi="TH SarabunIT๙" w:cs="TH SarabunIT๙"/>
        </w:rPr>
      </w:pPr>
    </w:p>
    <w:p w:rsidR="00A273CF" w:rsidRDefault="00A273CF" w:rsidP="00C1405D">
      <w:pPr>
        <w:jc w:val="thaiDistribute"/>
        <w:rPr>
          <w:rFonts w:ascii="TH SarabunIT๙" w:hAnsi="TH SarabunIT๙" w:cs="TH SarabunIT๙"/>
        </w:rPr>
      </w:pPr>
    </w:p>
    <w:p w:rsidR="002C24E9" w:rsidRDefault="002C24E9" w:rsidP="00C1405D">
      <w:pPr>
        <w:jc w:val="thaiDistribute"/>
        <w:rPr>
          <w:rFonts w:ascii="TH SarabunIT๙" w:hAnsi="TH SarabunIT๙" w:cs="TH SarabunIT๙"/>
        </w:rPr>
      </w:pPr>
    </w:p>
    <w:p w:rsidR="002C24E9" w:rsidRDefault="002C24E9" w:rsidP="00C1405D">
      <w:pPr>
        <w:jc w:val="thaiDistribute"/>
        <w:rPr>
          <w:rFonts w:ascii="TH SarabunIT๙" w:hAnsi="TH SarabunIT๙" w:cs="TH SarabunIT๙"/>
        </w:rPr>
      </w:pPr>
    </w:p>
    <w:p w:rsidR="002C24E9" w:rsidRDefault="002C24E9" w:rsidP="00C1405D">
      <w:pPr>
        <w:jc w:val="thaiDistribute"/>
        <w:rPr>
          <w:rFonts w:ascii="TH SarabunIT๙" w:hAnsi="TH SarabunIT๙" w:cs="TH SarabunIT๙"/>
        </w:rPr>
      </w:pPr>
    </w:p>
    <w:p w:rsidR="00BC27A0" w:rsidRDefault="00BC27A0" w:rsidP="00C1405D">
      <w:pPr>
        <w:jc w:val="thaiDistribute"/>
        <w:rPr>
          <w:rFonts w:ascii="TH SarabunIT๙" w:hAnsi="TH SarabunIT๙" w:cs="TH SarabunIT๙"/>
        </w:rPr>
      </w:pPr>
    </w:p>
    <w:p w:rsidR="00A273CF" w:rsidRDefault="00A273CF" w:rsidP="00C1405D">
      <w:pPr>
        <w:jc w:val="thaiDistribute"/>
        <w:rPr>
          <w:rFonts w:ascii="TH SarabunIT๙" w:hAnsi="TH SarabunIT๙" w:cs="TH SarabunIT๙"/>
        </w:rPr>
      </w:pPr>
    </w:p>
    <w:p w:rsidR="00A273CF" w:rsidRPr="00CF702E" w:rsidRDefault="00A273CF" w:rsidP="00C1405D">
      <w:pPr>
        <w:jc w:val="thaiDistribute"/>
        <w:rPr>
          <w:rFonts w:ascii="TH SarabunIT๙" w:hAnsi="TH SarabunIT๙" w:cs="TH SarabunIT๙"/>
        </w:rPr>
      </w:pPr>
    </w:p>
    <w:p w:rsidR="00DE31AA" w:rsidRPr="00915DAD" w:rsidRDefault="0028623D" w:rsidP="002862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23C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สรุปแผนงาน / </w:t>
      </w:r>
      <w:r w:rsidR="00DD7504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ปีงบประมาณ </w:t>
      </w:r>
      <w:r w:rsidR="0035625E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915DAD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915DAD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70728E" w:rsidRPr="00E423CA" w:rsidRDefault="009A7864" w:rsidP="009A78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23CA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งบบริหารจัดการสำนักงานเขตพื้นที่การศึกษาประถมศึกษายโสธร เขต </w:t>
      </w:r>
      <w:r w:rsidR="0035625E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:rsidR="00EF13F7" w:rsidRDefault="0038220D" w:rsidP="009A78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A7864" w:rsidRPr="00E423CA">
        <w:rPr>
          <w:rFonts w:ascii="TH SarabunPSK" w:hAnsi="TH SarabunPSK" w:cs="TH SarabunPSK"/>
          <w:b/>
          <w:bCs/>
          <w:sz w:val="36"/>
          <w:szCs w:val="36"/>
          <w:cs/>
        </w:rPr>
        <w:t>งบ</w:t>
      </w:r>
      <w:r w:rsidR="001D6993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บริหารจัดการเขตพื้นที่การศึกษา</w:t>
      </w:r>
    </w:p>
    <w:p w:rsidR="00F267D6" w:rsidRPr="000B5C36" w:rsidRDefault="00F267D6" w:rsidP="009A786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15DAD" w:rsidRPr="009762B3" w:rsidRDefault="00F267D6" w:rsidP="00915DA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35625E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15DAD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พัฒนาคุณภาพผู้เรียน</w:t>
      </w:r>
    </w:p>
    <w:p w:rsidR="00915DAD" w:rsidRPr="009762B3" w:rsidRDefault="00915DAD" w:rsidP="00915DAD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541"/>
        <w:gridCol w:w="1559"/>
        <w:gridCol w:w="1134"/>
        <w:gridCol w:w="1535"/>
        <w:gridCol w:w="1572"/>
      </w:tblGrid>
      <w:tr w:rsidR="00915DAD" w:rsidRPr="009762B3" w:rsidTr="00624C18">
        <w:tc>
          <w:tcPr>
            <w:tcW w:w="1253" w:type="dxa"/>
            <w:vMerge w:val="restart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228" w:type="dxa"/>
            <w:gridSpan w:val="3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9762B3" w:rsidTr="00624C18">
        <w:tc>
          <w:tcPr>
            <w:tcW w:w="1253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ประกวดโครงงานคุณธรรมจริยธรรมนักเรียนระดับเขตพื้นที่การศึกษา มูลนิธิเปรม</w:t>
            </w:r>
          </w:p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ติณสูลานนท์ ประจำปีการศึกษา 2562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๐,๐๐๐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กลุ่มส่งเสริม</w:t>
            </w:r>
            <w:r w:rsidR="002C24E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พัฒนาระบบการวัดและประเมินผลทุกระดับ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38</w:t>
            </w: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,๐๐๐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มหกรรมความสามารถศิลปหัตถกรรม วิชาการ และเทคโนโลยี ของนักเรียน ครั้งที่ 68/69 ปีการศึกษา 2561/2562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440</w:t>
            </w: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,๐๐๐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สริมศักยภาพกลุ่มเครือข่ายพัฒนาคุณภาพการศึกษาพัฒนาการจัดการเรียนรู้สู่การยกระดับผลสัมฤทธิ์ทางการเรียน ปีการศึกษา 2561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850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541" w:type="dxa"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พัฒนาคุณภาพของผู้เรียน ให้มีทักษะการเรียนรู้ในศตวรรษที่ 21 มีความเป็นเลิศด้านวิชาการ นำไปสู่  การสร้างขีดความสามารถในการแข่งขัน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๐,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</w:tbl>
    <w:p w:rsidR="00915DAD" w:rsidRPr="009762B3" w:rsidRDefault="00915DAD" w:rsidP="00915DAD">
      <w:pPr>
        <w:rPr>
          <w:rFonts w:ascii="TH SarabunIT๙" w:hAnsi="TH SarabunIT๙" w:cs="TH SarabunIT๙"/>
          <w:b/>
          <w:bCs/>
        </w:rPr>
      </w:pPr>
    </w:p>
    <w:p w:rsidR="00915DAD" w:rsidRDefault="00915DAD" w:rsidP="00915DAD">
      <w:pPr>
        <w:rPr>
          <w:rFonts w:ascii="TH SarabunIT๙" w:hAnsi="TH SarabunIT๙" w:cs="TH SarabunIT๙"/>
          <w:b/>
          <w:bCs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762B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1</w:t>
      </w:r>
      <w:r w:rsidRPr="009762B3">
        <w:rPr>
          <w:rFonts w:ascii="TH SarabunIT๙" w:hAnsi="TH SarabunIT๙" w:cs="TH SarabunIT๙"/>
          <w:b/>
          <w:bCs/>
          <w:cs/>
        </w:rPr>
        <w:t xml:space="preserve">  </w:t>
      </w:r>
      <w:r w:rsidRPr="009762B3">
        <w:rPr>
          <w:rFonts w:ascii="TH SarabunIT๙" w:hAnsi="TH SarabunIT๙" w:cs="TH SarabunIT๙"/>
          <w:b/>
          <w:bCs/>
          <w:sz w:val="36"/>
          <w:szCs w:val="36"/>
          <w:cs/>
        </w:rPr>
        <w:t>พัฒนาคุณภาพผู้เรียน (ต่อ)</w:t>
      </w:r>
    </w:p>
    <w:p w:rsidR="00915DAD" w:rsidRPr="009762B3" w:rsidRDefault="00915DAD" w:rsidP="00915DAD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541"/>
        <w:gridCol w:w="1559"/>
        <w:gridCol w:w="1134"/>
        <w:gridCol w:w="1535"/>
        <w:gridCol w:w="1572"/>
      </w:tblGrid>
      <w:tr w:rsidR="00915DAD" w:rsidRPr="009762B3" w:rsidTr="00624C18">
        <w:tc>
          <w:tcPr>
            <w:tcW w:w="1253" w:type="dxa"/>
            <w:vMerge w:val="restart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228" w:type="dxa"/>
            <w:gridSpan w:val="3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9762B3" w:rsidTr="00624C18">
        <w:tc>
          <w:tcPr>
            <w:tcW w:w="1253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541" w:type="dxa"/>
            <w:shd w:val="clear" w:color="auto" w:fill="auto"/>
          </w:tcPr>
          <w:p w:rsidR="00915DAD" w:rsidRPr="00710E17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อบรมครูนักเรียนเพื่อพัฒนากระบวนการเรียนรู้สาระการเรียนรู้คณิตศาสตร์ (</w:t>
            </w:r>
            <w:r>
              <w:rPr>
                <w:rFonts w:ascii="TH SarabunIT๙" w:hAnsi="TH SarabunIT๙" w:cs="TH SarabunIT๙"/>
              </w:rPr>
              <w:t>Kids</w:t>
            </w:r>
            <w:r>
              <w:rPr>
                <w:rFonts w:ascii="TH SarabunIT๙" w:hAnsi="TH SarabunIT๙" w:cs="TH SarabunIT๙" w:hint="cs"/>
                <w:cs/>
              </w:rPr>
              <w:t xml:space="preserve"> คิด สนุก)              สู่การยกระดับผลสัมฤทธิ์ทางการเรียนของผู้เรียน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๕</w:t>
            </w: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๐,๐๐๐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915DAD" w:rsidRPr="00710E17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ประชุมปฏิบัติการพัฒนาบุคลากรด้านงานวัดและประเมินผลทางการศึกษา โปรแกรม </w:t>
            </w:r>
            <w:proofErr w:type="spellStart"/>
            <w:r>
              <w:rPr>
                <w:rFonts w:ascii="TH SarabunIT๙" w:hAnsi="TH SarabunIT๙" w:cs="TH SarabunIT๙"/>
              </w:rPr>
              <w:t>SchoolMIS</w:t>
            </w:r>
            <w:proofErr w:type="spell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ปีการศึกษา 2561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.ยโสธร เขต 2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10E17">
              <w:rPr>
                <w:rFonts w:ascii="TH SarabunIT๙" w:hAnsi="TH SarabunIT๙" w:cs="TH SarabunIT๙" w:hint="cs"/>
                <w:sz w:val="36"/>
                <w:szCs w:val="36"/>
                <w:cs/>
              </w:rPr>
              <w:t>40,000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915DAD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ขับเคลื่อนหลักปรัชญาของเศรษฐกิจพอเพียงสู่สถานศึกษา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541" w:type="dxa"/>
            <w:shd w:val="clear" w:color="auto" w:fill="auto"/>
          </w:tcPr>
          <w:p w:rsidR="00915DAD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พัฒนาคุณภาพการจัดการศึกษาสำหรับเด็กที่มีความต้องการจำเป็นพิเศษ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915DAD" w:rsidRPr="005728AB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ปรับปรุงและพัฒนาหลักสูตรทุกระดับการศึกษา ให้เอื้อต่อการพัฒนาสมรรถนะผู้เรียนเป็นรายบุคคล มีทักษะที่จำเป็นในศตวรรษที่ 21 นำไปสู่การจัดการศึกษาเพื่อการมีงานทำ </w:t>
            </w:r>
            <w:r w:rsidRPr="005728AB">
              <w:rPr>
                <w:rFonts w:ascii="TH SarabunIT๙" w:hAnsi="TH SarabunIT๙" w:cs="TH SarabunIT๙" w:hint="cs"/>
                <w:spacing w:val="-20"/>
                <w:cs/>
              </w:rPr>
              <w:t>(</w:t>
            </w:r>
            <w:r w:rsidRPr="005728AB">
              <w:rPr>
                <w:rFonts w:ascii="TH SarabunIT๙" w:hAnsi="TH SarabunIT๙" w:cs="TH SarabunIT๙"/>
                <w:spacing w:val="-20"/>
              </w:rPr>
              <w:t>Career Education</w:t>
            </w:r>
            <w:r w:rsidRPr="005728AB">
              <w:rPr>
                <w:rFonts w:ascii="TH SarabunIT๙" w:hAnsi="TH SarabunIT๙" w:cs="TH SarabunIT๙" w:hint="cs"/>
                <w:spacing w:val="-20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</w:tbl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2C24E9" w:rsidRDefault="002C24E9" w:rsidP="00915DAD">
      <w:pPr>
        <w:rPr>
          <w:rFonts w:ascii="TH SarabunIT๙" w:hAnsi="TH SarabunIT๙" w:cs="TH SarabunIT๙"/>
          <w:sz w:val="16"/>
          <w:szCs w:val="16"/>
        </w:rPr>
      </w:pPr>
    </w:p>
    <w:p w:rsidR="002C24E9" w:rsidRPr="009762B3" w:rsidRDefault="002C24E9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762B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1</w:t>
      </w:r>
      <w:r w:rsidRPr="009762B3">
        <w:rPr>
          <w:rFonts w:ascii="TH SarabunIT๙" w:hAnsi="TH SarabunIT๙" w:cs="TH SarabunIT๙"/>
          <w:b/>
          <w:bCs/>
          <w:cs/>
        </w:rPr>
        <w:t xml:space="preserve">  </w:t>
      </w:r>
      <w:r w:rsidRPr="009762B3">
        <w:rPr>
          <w:rFonts w:ascii="TH SarabunIT๙" w:hAnsi="TH SarabunIT๙" w:cs="TH SarabunIT๙"/>
          <w:b/>
          <w:bCs/>
          <w:sz w:val="36"/>
          <w:szCs w:val="36"/>
          <w:cs/>
        </w:rPr>
        <w:t>พัฒนาคุณภาพผู้เรียน (ต่อ)</w:t>
      </w:r>
    </w:p>
    <w:p w:rsidR="00915DAD" w:rsidRPr="009762B3" w:rsidRDefault="00915DAD" w:rsidP="00915DAD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541"/>
        <w:gridCol w:w="1559"/>
        <w:gridCol w:w="1134"/>
        <w:gridCol w:w="1535"/>
        <w:gridCol w:w="1572"/>
      </w:tblGrid>
      <w:tr w:rsidR="00915DAD" w:rsidRPr="009762B3" w:rsidTr="00624C18">
        <w:tc>
          <w:tcPr>
            <w:tcW w:w="1253" w:type="dxa"/>
            <w:vMerge w:val="restart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228" w:type="dxa"/>
            <w:gridSpan w:val="3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9762B3" w:rsidTr="00624C18">
        <w:tc>
          <w:tcPr>
            <w:tcW w:w="1253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9762B3" w:rsidRDefault="00915DAD" w:rsidP="00624C1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915DAD" w:rsidRPr="00710E17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ยกระดับคุณภาพทางด้านภาษาอังกฤษครูสู่ห้องเรียนคุณภาพ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541" w:type="dxa"/>
            <w:shd w:val="clear" w:color="auto" w:fill="auto"/>
          </w:tcPr>
          <w:p w:rsidR="00915DAD" w:rsidRPr="00710E17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ส่งเสริมนิสัยรักการอ่านและพัฒนาแหล่งเรียนรู้ เพื่อเสริมสร้างการพัฒนาคุณภาพการเรียนการสอนภาษาไทย ให้นักเรียนอ่านออกเขียนได้ อ่านคล่อง เขียนคล่อง 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541" w:type="dxa"/>
            <w:shd w:val="clear" w:color="auto" w:fill="auto"/>
          </w:tcPr>
          <w:p w:rsidR="00915DAD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พัฒนาคุณธรรม จริยธรรม ผู้บริหาร ครู นักเรียน       สู่สังคมอนาคตที่ยั่งยืน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กลุ่มนิเทศ ติดตามและประเมินผล</w:t>
            </w:r>
          </w:p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62B3">
              <w:rPr>
                <w:rFonts w:ascii="TH SarabunIT๙" w:hAnsi="TH SarabunIT๙" w:cs="TH SarabunIT๙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541" w:type="dxa"/>
            <w:shd w:val="clear" w:color="auto" w:fill="auto"/>
          </w:tcPr>
          <w:p w:rsidR="00915DAD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คัดเลือกโรงเรียนต้นแบบสภานักเรียน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กลุ่มส่งเสริม</w:t>
            </w:r>
            <w:r w:rsidR="002C24E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CC0537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541" w:type="dxa"/>
            <w:shd w:val="clear" w:color="auto" w:fill="auto"/>
          </w:tcPr>
          <w:p w:rsidR="00915DAD" w:rsidRPr="005728AB" w:rsidRDefault="007B1DD4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คัดเลือกโรงเรียนต้นแบบการรณรงค์การจัดการขยะในสถานศึกษา</w:t>
            </w:r>
          </w:p>
        </w:tc>
        <w:tc>
          <w:tcPr>
            <w:tcW w:w="1559" w:type="dxa"/>
            <w:shd w:val="clear" w:color="auto" w:fill="auto"/>
          </w:tcPr>
          <w:p w:rsidR="00915DAD" w:rsidRPr="00710E17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กลุ่มส่งเสริม</w:t>
            </w:r>
            <w:r w:rsidR="002C24E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การจัดการศึกษา</w:t>
            </w:r>
          </w:p>
        </w:tc>
      </w:tr>
      <w:tr w:rsidR="006B2268" w:rsidRPr="009762B3" w:rsidTr="00624C18">
        <w:tc>
          <w:tcPr>
            <w:tcW w:w="1253" w:type="dxa"/>
            <w:shd w:val="clear" w:color="auto" w:fill="auto"/>
          </w:tcPr>
          <w:p w:rsidR="006B2268" w:rsidRDefault="006B2268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541" w:type="dxa"/>
            <w:shd w:val="clear" w:color="auto" w:fill="auto"/>
          </w:tcPr>
          <w:p w:rsidR="006B2268" w:rsidRDefault="006B2268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พุทธบุตร</w:t>
            </w:r>
          </w:p>
        </w:tc>
        <w:tc>
          <w:tcPr>
            <w:tcW w:w="1559" w:type="dxa"/>
            <w:shd w:val="clear" w:color="auto" w:fill="auto"/>
          </w:tcPr>
          <w:p w:rsidR="006B2268" w:rsidRDefault="006B2268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2268" w:rsidRDefault="006B2268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6B2268" w:rsidRDefault="006B2268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245,500</w:t>
            </w:r>
          </w:p>
        </w:tc>
        <w:tc>
          <w:tcPr>
            <w:tcW w:w="1572" w:type="dxa"/>
            <w:shd w:val="clear" w:color="auto" w:fill="auto"/>
          </w:tcPr>
          <w:p w:rsidR="006B2268" w:rsidRDefault="006B2268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กลุ่มส่งเสริม การจัดการศึกษา</w:t>
            </w:r>
          </w:p>
        </w:tc>
      </w:tr>
      <w:tr w:rsidR="008C15ED" w:rsidRPr="009762B3" w:rsidTr="00624C18">
        <w:tc>
          <w:tcPr>
            <w:tcW w:w="1253" w:type="dxa"/>
            <w:shd w:val="clear" w:color="auto" w:fill="auto"/>
          </w:tcPr>
          <w:p w:rsidR="008C15ED" w:rsidRPr="009762B3" w:rsidRDefault="008C15E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2541" w:type="dxa"/>
            <w:shd w:val="clear" w:color="auto" w:fill="auto"/>
          </w:tcPr>
          <w:p w:rsidR="008C15ED" w:rsidRPr="008C15ED" w:rsidRDefault="008C15ED" w:rsidP="008C15ED">
            <w:pPr>
              <w:rPr>
                <w:rFonts w:ascii="TH SarabunIT๙" w:hAnsi="TH SarabunIT๙" w:cs="TH SarabunIT๙"/>
                <w:cs/>
              </w:rPr>
            </w:pPr>
            <w:r w:rsidRPr="008C15ED">
              <w:rPr>
                <w:rFonts w:ascii="TH SarabunIT๙" w:hAnsi="TH SarabunIT๙" w:cs="TH SarabunIT๙" w:hint="cs"/>
                <w:cs/>
              </w:rPr>
              <w:t>ฝึกอบรมลูกเสือต้านภัย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8C15ED">
              <w:rPr>
                <w:rFonts w:ascii="TH SarabunIT๙" w:hAnsi="TH SarabunIT๙" w:cs="TH SarabunIT๙" w:hint="cs"/>
                <w:cs/>
              </w:rPr>
              <w:t>ยาเสพติด</w:t>
            </w:r>
          </w:p>
        </w:tc>
        <w:tc>
          <w:tcPr>
            <w:tcW w:w="1559" w:type="dxa"/>
            <w:shd w:val="clear" w:color="auto" w:fill="auto"/>
          </w:tcPr>
          <w:p w:rsidR="008C15ED" w:rsidRDefault="008C15E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15ED" w:rsidRPr="009762B3" w:rsidRDefault="008C15E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8C15ED" w:rsidRPr="008C15ED" w:rsidRDefault="008C15ED" w:rsidP="00624C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C15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384,000</w:t>
            </w:r>
          </w:p>
        </w:tc>
        <w:tc>
          <w:tcPr>
            <w:tcW w:w="1572" w:type="dxa"/>
            <w:shd w:val="clear" w:color="auto" w:fill="auto"/>
          </w:tcPr>
          <w:p w:rsidR="008C15ED" w:rsidRPr="009762B3" w:rsidRDefault="008C15E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กลุ่มส่งเสริม การจัดการศึกษา</w:t>
            </w:r>
          </w:p>
        </w:tc>
      </w:tr>
      <w:tr w:rsidR="00915DAD" w:rsidRPr="009762B3" w:rsidTr="00624C18">
        <w:tc>
          <w:tcPr>
            <w:tcW w:w="1253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41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cs/>
              </w:rPr>
              <w:t>รวมงบประมาณ</w:t>
            </w:r>
          </w:p>
        </w:tc>
        <w:tc>
          <w:tcPr>
            <w:tcW w:w="1559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2,358,000</w:t>
            </w:r>
          </w:p>
        </w:tc>
        <w:tc>
          <w:tcPr>
            <w:tcW w:w="1134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62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15DAD" w:rsidRPr="009762B3" w:rsidRDefault="008C15E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629</w:t>
            </w:r>
            <w:r w:rsidR="006B226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,500</w:t>
            </w:r>
          </w:p>
        </w:tc>
        <w:tc>
          <w:tcPr>
            <w:tcW w:w="1572" w:type="dxa"/>
            <w:shd w:val="clear" w:color="auto" w:fill="auto"/>
          </w:tcPr>
          <w:p w:rsidR="00915DAD" w:rsidRPr="009762B3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Pr="009762B3" w:rsidRDefault="00915DAD" w:rsidP="00915DAD">
      <w:pPr>
        <w:rPr>
          <w:rFonts w:ascii="TH SarabunIT๙" w:hAnsi="TH SarabunIT๙" w:cs="TH SarabunIT๙"/>
          <w:sz w:val="16"/>
          <w:szCs w:val="16"/>
        </w:rPr>
      </w:pPr>
    </w:p>
    <w:p w:rsidR="00915DAD" w:rsidRDefault="00F267D6" w:rsidP="00915DAD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35625E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15DAD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พัฒนาผู้บริหาร ครู และบุคลากรทางการศึกษา</w:t>
      </w:r>
    </w:p>
    <w:p w:rsidR="00915DAD" w:rsidRPr="00E55B8E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683"/>
        <w:gridCol w:w="1275"/>
        <w:gridCol w:w="1302"/>
        <w:gridCol w:w="1572"/>
        <w:gridCol w:w="1572"/>
      </w:tblGrid>
      <w:tr w:rsidR="00915DAD" w:rsidRPr="00CC20FC" w:rsidTr="00624C18">
        <w:tc>
          <w:tcPr>
            <w:tcW w:w="1253" w:type="dxa"/>
            <w:vMerge w:val="restart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CC20FC" w:rsidTr="00624C18">
        <w:tc>
          <w:tcPr>
            <w:tcW w:w="1253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683" w:type="dxa"/>
            <w:shd w:val="clear" w:color="auto" w:fill="auto"/>
          </w:tcPr>
          <w:p w:rsidR="00915DAD" w:rsidRDefault="00915DAD" w:rsidP="00624C1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การบริหารจัดการพนักงานราชการและลูกจ้างชั่วคราว</w:t>
            </w:r>
          </w:p>
          <w:p w:rsidR="00915DAD" w:rsidRPr="003D3FFA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ในสำนักงานเขตพื้นที่การศึกษาและสถานศึกษา</w:t>
            </w:r>
          </w:p>
        </w:tc>
        <w:tc>
          <w:tcPr>
            <w:tcW w:w="1275" w:type="dxa"/>
            <w:shd w:val="clear" w:color="auto" w:fill="auto"/>
          </w:tcPr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กลุ่มบริหารงานบุคคล</w:t>
            </w: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683" w:type="dxa"/>
            <w:shd w:val="clear" w:color="auto" w:fill="auto"/>
          </w:tcPr>
          <w:p w:rsidR="00915DAD" w:rsidRPr="000A218F" w:rsidRDefault="00915DAD" w:rsidP="00624C1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การพัฒนา เสริมสร้าง สมรรถนะข้าราชการครูและบุคลากรทางการศึกษา สำนักงานเขตพื้นที่การศึกษาประถมศึกษายโสธร เขต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  <w:r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กลุ่มพัฒนาครูและบุคลากรทางการศึกษา</w:t>
            </w:r>
          </w:p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683" w:type="dxa"/>
            <w:shd w:val="clear" w:color="auto" w:fill="auto"/>
          </w:tcPr>
          <w:p w:rsidR="00915DAD" w:rsidRPr="000A218F" w:rsidRDefault="00915DAD" w:rsidP="00624C1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พัฒนาศักยภาพลูกจ้างประจำในสังกัด สำนักงานเขตพื้นที่การศึกษาประถมศึกษายโสธร เขต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กลุ่มพัฒนาครูและบุคลากรทางการศึกษา</w:t>
            </w:r>
          </w:p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683" w:type="dxa"/>
            <w:shd w:val="clear" w:color="auto" w:fill="auto"/>
          </w:tcPr>
          <w:p w:rsidR="00915DAD" w:rsidRDefault="00915DAD" w:rsidP="00624C18">
            <w:pPr>
              <w:ind w:left="23" w:hanging="34"/>
              <w:rPr>
                <w:rFonts w:ascii="TH SarabunPSK" w:hAnsi="TH SarabunPSK" w:cs="TH SarabunPSK"/>
              </w:rPr>
            </w:pPr>
            <w:r w:rsidRPr="003D3FFA">
              <w:rPr>
                <w:rFonts w:ascii="TH SarabunPSK" w:hAnsi="TH SarabunPSK" w:cs="TH SarabunPSK"/>
                <w:cs/>
              </w:rPr>
              <w:t>การให้ข้าราชการครูและ</w:t>
            </w:r>
          </w:p>
          <w:p w:rsidR="00915DAD" w:rsidRDefault="00915DAD" w:rsidP="00624C18">
            <w:pPr>
              <w:ind w:left="23" w:hanging="34"/>
              <w:rPr>
                <w:rFonts w:ascii="TH SarabunPSK" w:hAnsi="TH SarabunPSK" w:cs="TH SarabunPSK"/>
              </w:rPr>
            </w:pPr>
            <w:r w:rsidRPr="003D3FFA">
              <w:rPr>
                <w:rFonts w:ascii="TH SarabunPSK" w:hAnsi="TH SarabunPSK" w:cs="TH SarabunPSK"/>
                <w:cs/>
              </w:rPr>
              <w:t>บุคลาการทางการศึกษา</w:t>
            </w:r>
          </w:p>
          <w:p w:rsidR="00915DAD" w:rsidRDefault="00915DAD" w:rsidP="00624C18">
            <w:pPr>
              <w:ind w:left="23" w:hanging="34"/>
              <w:rPr>
                <w:rFonts w:ascii="TH SarabunPSK" w:hAnsi="TH SarabunPSK" w:cs="TH SarabunPSK"/>
              </w:rPr>
            </w:pPr>
            <w:r w:rsidRPr="003D3FFA">
              <w:rPr>
                <w:rFonts w:ascii="TH SarabunPSK" w:hAnsi="TH SarabunPSK" w:cs="TH SarabunPSK"/>
                <w:cs/>
              </w:rPr>
              <w:t>มี</w:t>
            </w:r>
            <w:proofErr w:type="spellStart"/>
            <w:r w:rsidRPr="003D3FFA">
              <w:rPr>
                <w:rFonts w:ascii="TH SarabunPSK" w:hAnsi="TH SarabunPSK" w:cs="TH SarabunPSK"/>
                <w:cs/>
              </w:rPr>
              <w:t>วิทย</w:t>
            </w:r>
            <w:proofErr w:type="spellEnd"/>
            <w:r w:rsidRPr="003D3FFA">
              <w:rPr>
                <w:rFonts w:ascii="TH SarabunPSK" w:hAnsi="TH SarabunPSK" w:cs="TH SarabunPSK"/>
                <w:cs/>
              </w:rPr>
              <w:t>ฐานะและเลื่อน</w:t>
            </w:r>
          </w:p>
          <w:p w:rsidR="00915DAD" w:rsidRPr="003D3FFA" w:rsidRDefault="00915DAD" w:rsidP="00624C18">
            <w:pPr>
              <w:ind w:left="23" w:hanging="34"/>
              <w:rPr>
                <w:rFonts w:ascii="TH SarabunPSK" w:hAnsi="TH SarabunPSK" w:cs="TH SarabunPSK"/>
                <w:cs/>
              </w:rPr>
            </w:pPr>
            <w:proofErr w:type="spellStart"/>
            <w:r w:rsidRPr="003D3FFA">
              <w:rPr>
                <w:rFonts w:ascii="TH SarabunPSK" w:hAnsi="TH SarabunPSK" w:cs="TH SarabunPSK"/>
                <w:cs/>
              </w:rPr>
              <w:t>วิทย</w:t>
            </w:r>
            <w:proofErr w:type="spellEnd"/>
            <w:r w:rsidRPr="003D3FFA">
              <w:rPr>
                <w:rFonts w:ascii="TH SarabunPSK" w:hAnsi="TH SarabunPSK" w:cs="TH SarabunPSK"/>
                <w:cs/>
              </w:rPr>
              <w:t>ฐานะ</w:t>
            </w:r>
          </w:p>
        </w:tc>
        <w:tc>
          <w:tcPr>
            <w:tcW w:w="127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กลุ่มบริหารงานบุคคล</w:t>
            </w: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0A218F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83" w:type="dxa"/>
            <w:shd w:val="clear" w:color="auto" w:fill="auto"/>
          </w:tcPr>
          <w:p w:rsidR="00915DAD" w:rsidRPr="000A218F" w:rsidRDefault="00915DAD" w:rsidP="00624C18">
            <w:pPr>
              <w:ind w:left="23" w:hanging="34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พัฒนาบุคลากร ด้าน        การจัดซื้อจัดจ้างและ       การบริหารพัสดุภาครัฐ         พ.ศ.</w:t>
            </w:r>
            <w:r>
              <w:rPr>
                <w:rFonts w:ascii="TH SarabunIT๙" w:hAnsi="TH SarabunIT๙" w:cs="TH SarabunIT๙" w:hint="cs"/>
                <w:cs/>
              </w:rPr>
              <w:t>2560 สำหรับโรงเรียน</w:t>
            </w:r>
          </w:p>
        </w:tc>
        <w:tc>
          <w:tcPr>
            <w:tcW w:w="127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0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3D3FFA">
              <w:rPr>
                <w:rFonts w:ascii="TH SarabunPSK" w:hAnsi="TH SarabunPSK" w:cs="TH SarabunPSK"/>
                <w:cs/>
              </w:rPr>
              <w:t>กลุ่มบริหารงานการเงินและสินทรัพย์</w:t>
            </w: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0A218F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83" w:type="dxa"/>
            <w:shd w:val="clear" w:color="auto" w:fill="auto"/>
          </w:tcPr>
          <w:p w:rsidR="00915DAD" w:rsidRPr="003D3FFA" w:rsidRDefault="00915DAD" w:rsidP="00624C18">
            <w:pPr>
              <w:ind w:left="23" w:hanging="3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รอยยิ้มครูเพื่อเด็กไทย</w:t>
            </w:r>
          </w:p>
        </w:tc>
        <w:tc>
          <w:tcPr>
            <w:tcW w:w="127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30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3D3FFA">
              <w:rPr>
                <w:rFonts w:ascii="TH SarabunPSK" w:hAnsi="TH SarabunPSK" w:cs="TH SarabunPSK"/>
                <w:cs/>
              </w:rPr>
              <w:t>กลุ่มอำนวยการ</w:t>
            </w:r>
          </w:p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83" w:type="dxa"/>
            <w:shd w:val="clear" w:color="auto" w:fill="auto"/>
          </w:tcPr>
          <w:p w:rsidR="00915DAD" w:rsidRDefault="00915DAD" w:rsidP="00624C18">
            <w:pPr>
              <w:ind w:left="23" w:hanging="3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 ยกย่อง เชิดชูเกียรติข้าราชการครูและบุคลากรทางการศึกษา</w:t>
            </w:r>
          </w:p>
        </w:tc>
        <w:tc>
          <w:tcPr>
            <w:tcW w:w="1275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23,000</w:t>
            </w:r>
          </w:p>
        </w:tc>
        <w:tc>
          <w:tcPr>
            <w:tcW w:w="130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กลุ่มพัฒนาครูและบุคลากรทางการศึกษา</w:t>
            </w:r>
          </w:p>
        </w:tc>
      </w:tr>
    </w:tbl>
    <w:p w:rsidR="00915DAD" w:rsidRDefault="00915DAD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Pr="00E423CA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E423CA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พัฒนาผู้บริหาร ครู และบุคลากรทางการศึกษา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915DAD" w:rsidRPr="00E55B8E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2541"/>
        <w:gridCol w:w="1417"/>
        <w:gridCol w:w="1302"/>
        <w:gridCol w:w="1572"/>
        <w:gridCol w:w="1572"/>
      </w:tblGrid>
      <w:tr w:rsidR="00915DAD" w:rsidRPr="00CC20FC" w:rsidTr="00624C18">
        <w:tc>
          <w:tcPr>
            <w:tcW w:w="1253" w:type="dxa"/>
            <w:vMerge w:val="restart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291" w:type="dxa"/>
            <w:gridSpan w:val="3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CC20FC" w:rsidTr="00624C18">
        <w:tc>
          <w:tcPr>
            <w:tcW w:w="1253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9B0B24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915DAD" w:rsidRPr="003D3FFA" w:rsidRDefault="00915DAD" w:rsidP="00624C18">
            <w:pPr>
              <w:pStyle w:val="af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ประเมินประสิทธิภาพและประเมินผลการปฏิบัติงานผู้บริหารสถานศึกษา</w:t>
            </w:r>
          </w:p>
        </w:tc>
        <w:tc>
          <w:tcPr>
            <w:tcW w:w="1417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0B24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9B0B24">
              <w:rPr>
                <w:rFonts w:ascii="TH SarabunIT๙" w:hAnsi="TH SarabunIT๙" w:cs="TH SarabunIT๙"/>
                <w:cs/>
              </w:rPr>
              <w:t>๐</w:t>
            </w:r>
            <w:r w:rsidRPr="003D3FFA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30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3D3FFA">
              <w:rPr>
                <w:rFonts w:ascii="TH SarabunPSK" w:hAnsi="TH SarabunPSK" w:cs="TH SarabunPSK"/>
                <w:cs/>
              </w:rPr>
              <w:t>กลุ่มบริหารงานบุคคล</w:t>
            </w: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9B0B24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541" w:type="dxa"/>
            <w:shd w:val="clear" w:color="auto" w:fill="auto"/>
          </w:tcPr>
          <w:p w:rsidR="00915DAD" w:rsidRPr="003D3FFA" w:rsidRDefault="00915DAD" w:rsidP="00624C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พัฒนาศักยภาพศึกษานิเทศก์</w:t>
            </w:r>
          </w:p>
        </w:tc>
        <w:tc>
          <w:tcPr>
            <w:tcW w:w="1417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3D3FFA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30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E21822">
              <w:rPr>
                <w:rFonts w:ascii="TH SarabunPSK" w:hAnsi="TH SarabunPSK" w:cs="TH SarabunPSK"/>
                <w:cs/>
              </w:rPr>
              <w:t>กลุ่มนิเทศ ติดตามและประเมินผลการจัดการศึกษา</w:t>
            </w: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9B0B24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915DAD" w:rsidRPr="003D3FFA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พัฒนาและเสริมสร้างวินัย คุณธรรม จริยธรรม และธรรม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มาภิ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บาลสำหรับข้าราชการครูและบุคลากรทางการศึกษา</w:t>
            </w:r>
          </w:p>
        </w:tc>
        <w:tc>
          <w:tcPr>
            <w:tcW w:w="1417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3D3FFA">
              <w:rPr>
                <w:rFonts w:ascii="TH SarabunPSK" w:hAnsi="TH SarabunPSK" w:cs="TH SarabunPSK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3D3FFA">
              <w:rPr>
                <w:rFonts w:ascii="TH SarabunPSK" w:hAnsi="TH SarabunPSK" w:cs="TH SarabunPSK"/>
                <w:cs/>
              </w:rPr>
              <w:t>กลุ่มบริหารงานบุคคล</w:t>
            </w: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915DAD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เสริมสร้างความรู้ข้าราชการและลูกจ้างประจำที่จะเกษียณอายุราชการ</w:t>
            </w:r>
          </w:p>
        </w:tc>
        <w:tc>
          <w:tcPr>
            <w:tcW w:w="1417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30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3D3FFA">
              <w:rPr>
                <w:rFonts w:ascii="TH SarabunPSK" w:hAnsi="TH SarabunPSK" w:cs="TH SarabunPSK"/>
                <w:cs/>
              </w:rPr>
              <w:t>กลุ่มบริหารงานการเงินและสินทรัพย์</w:t>
            </w: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41" w:type="dxa"/>
            <w:shd w:val="clear" w:color="auto" w:fill="auto"/>
          </w:tcPr>
          <w:p w:rsidR="00915DAD" w:rsidRPr="00E21822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182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</w:tcPr>
          <w:p w:rsidR="00915DAD" w:rsidRPr="00E21822" w:rsidRDefault="00915DAD" w:rsidP="00624C1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987</w:t>
            </w:r>
            <w:r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  <w:r w:rsidRPr="00E21822">
              <w:rPr>
                <w:rFonts w:ascii="TH SarabunPSK" w:hAnsi="TH SarabunPSK" w:cs="TH SarabunPSK"/>
                <w:b/>
                <w:bCs/>
                <w:cs/>
              </w:rPr>
              <w:t>๐</w:t>
            </w:r>
          </w:p>
        </w:tc>
        <w:tc>
          <w:tcPr>
            <w:tcW w:w="1302" w:type="dxa"/>
            <w:shd w:val="clear" w:color="auto" w:fill="auto"/>
          </w:tcPr>
          <w:p w:rsidR="00915DAD" w:rsidRPr="00E21822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E21822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3D3FFA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15DAD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915DAD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rPr>
          <w:sz w:val="16"/>
          <w:szCs w:val="16"/>
        </w:rPr>
      </w:pPr>
    </w:p>
    <w:p w:rsidR="00922FFB" w:rsidRPr="00915DAD" w:rsidRDefault="00922FFB" w:rsidP="00370D04">
      <w:pPr>
        <w:rPr>
          <w:sz w:val="36"/>
          <w:szCs w:val="36"/>
        </w:rPr>
      </w:pPr>
    </w:p>
    <w:p w:rsidR="00922FFB" w:rsidRDefault="00922FFB" w:rsidP="00370D04">
      <w:pPr>
        <w:rPr>
          <w:sz w:val="36"/>
          <w:szCs w:val="36"/>
        </w:rPr>
      </w:pPr>
    </w:p>
    <w:p w:rsidR="00915DAD" w:rsidRDefault="00915DAD" w:rsidP="00370D04">
      <w:pPr>
        <w:rPr>
          <w:sz w:val="36"/>
          <w:szCs w:val="36"/>
        </w:rPr>
      </w:pPr>
    </w:p>
    <w:p w:rsidR="008C15ED" w:rsidRDefault="008C15ED" w:rsidP="00370D04">
      <w:pPr>
        <w:rPr>
          <w:sz w:val="36"/>
          <w:szCs w:val="36"/>
        </w:rPr>
      </w:pPr>
    </w:p>
    <w:p w:rsidR="00915DAD" w:rsidRPr="00915DAD" w:rsidRDefault="00915DAD" w:rsidP="00370D04">
      <w:pPr>
        <w:rPr>
          <w:sz w:val="36"/>
          <w:szCs w:val="36"/>
        </w:rPr>
      </w:pPr>
    </w:p>
    <w:p w:rsidR="00915DAD" w:rsidRPr="00915DAD" w:rsidRDefault="001B4A30" w:rsidP="001B4A30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15DAD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:rsidR="00915DAD" w:rsidRDefault="00915DAD" w:rsidP="00915DAD">
      <w:pPr>
        <w:rPr>
          <w:rFonts w:ascii="TH SarabunPSK" w:hAnsi="TH SarabunPSK" w:cs="TH SarabunPSK"/>
          <w:b/>
          <w:bCs/>
          <w:sz w:val="36"/>
          <w:szCs w:val="36"/>
        </w:rPr>
      </w:pP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และลดความเหลื่อมล้ำทางการศึกษา</w:t>
      </w:r>
    </w:p>
    <w:p w:rsidR="00915DAD" w:rsidRPr="00E55B8E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  <w:r w:rsidRPr="00E55B8E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2541"/>
        <w:gridCol w:w="1417"/>
        <w:gridCol w:w="1302"/>
        <w:gridCol w:w="1572"/>
        <w:gridCol w:w="1572"/>
      </w:tblGrid>
      <w:tr w:rsidR="00915DAD" w:rsidRPr="00CC20FC" w:rsidTr="00624C18">
        <w:tc>
          <w:tcPr>
            <w:tcW w:w="1253" w:type="dxa"/>
            <w:vMerge w:val="restart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4291" w:type="dxa"/>
            <w:gridSpan w:val="3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915DAD" w:rsidRPr="00CC20FC" w:rsidTr="00624C18">
        <w:tc>
          <w:tcPr>
            <w:tcW w:w="1253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สพฐ</w:t>
            </w:r>
            <w:proofErr w:type="spellEnd"/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2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หน่วยงานอื่น</w:t>
            </w:r>
          </w:p>
        </w:tc>
        <w:tc>
          <w:tcPr>
            <w:tcW w:w="1572" w:type="dxa"/>
            <w:vMerge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E06B8E" w:rsidTr="00624C18">
        <w:tc>
          <w:tcPr>
            <w:tcW w:w="1253" w:type="dxa"/>
            <w:shd w:val="clear" w:color="auto" w:fill="auto"/>
          </w:tcPr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41" w:type="dxa"/>
            <w:shd w:val="clear" w:color="auto" w:fill="auto"/>
          </w:tcPr>
          <w:p w:rsidR="00915DAD" w:rsidRPr="00BD2CA8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ระบบดูแลช่วยเหลือและคุ้มครองนักเรียนในสถานศึกษา</w:t>
            </w:r>
          </w:p>
        </w:tc>
        <w:tc>
          <w:tcPr>
            <w:tcW w:w="1417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CC20FC" w:rsidRDefault="00915DAD" w:rsidP="00624C1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E06B8E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กลุ่มส่งเสริม การจัด</w:t>
            </w:r>
            <w:r w:rsidR="002C24E9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</w:tc>
      </w:tr>
      <w:tr w:rsidR="0088697D" w:rsidRPr="00E55B8E" w:rsidTr="00624C18">
        <w:tc>
          <w:tcPr>
            <w:tcW w:w="1253" w:type="dxa"/>
            <w:shd w:val="clear" w:color="auto" w:fill="auto"/>
          </w:tcPr>
          <w:p w:rsidR="0088697D" w:rsidRPr="0088697D" w:rsidRDefault="0088697D" w:rsidP="00624C18">
            <w:pPr>
              <w:jc w:val="center"/>
              <w:rPr>
                <w:rFonts w:ascii="TH SarabunIT๙" w:hAnsi="TH SarabunIT๙" w:cs="TH SarabunIT๙"/>
              </w:rPr>
            </w:pPr>
            <w:r w:rsidRPr="0088697D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88697D" w:rsidRPr="0088697D" w:rsidRDefault="0088697D" w:rsidP="0088697D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ส่งเสริมและพัฒนา         การดำเนินงานการรับนักเรียน ปีการศึกษา </w:t>
            </w:r>
            <w:r w:rsidRPr="0088697D">
              <w:rPr>
                <w:rFonts w:ascii="TH SarabunIT๙" w:hAnsi="TH SarabunIT๙" w:cs="TH SarabunIT๙"/>
                <w:cs/>
              </w:rPr>
              <w:t>2562</w:t>
            </w:r>
          </w:p>
        </w:tc>
        <w:tc>
          <w:tcPr>
            <w:tcW w:w="1417" w:type="dxa"/>
            <w:shd w:val="clear" w:color="auto" w:fill="auto"/>
          </w:tcPr>
          <w:p w:rsidR="0088697D" w:rsidRPr="0088697D" w:rsidRDefault="0088697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97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88697D" w:rsidRPr="0088697D" w:rsidRDefault="0088697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97D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572" w:type="dxa"/>
            <w:shd w:val="clear" w:color="auto" w:fill="auto"/>
          </w:tcPr>
          <w:p w:rsidR="0088697D" w:rsidRPr="0088697D" w:rsidRDefault="0088697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88697D" w:rsidRPr="0088697D" w:rsidRDefault="0088697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กลุ่มส่งเสริม การจัด การศึกษา</w:t>
            </w:r>
          </w:p>
        </w:tc>
      </w:tr>
      <w:tr w:rsidR="00915DAD" w:rsidRPr="00E55B8E" w:rsidTr="00624C18">
        <w:tc>
          <w:tcPr>
            <w:tcW w:w="1253" w:type="dxa"/>
            <w:shd w:val="clear" w:color="auto" w:fill="auto"/>
          </w:tcPr>
          <w:p w:rsidR="00915DAD" w:rsidRPr="00E55B8E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915DAD" w:rsidRPr="00E55B8E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1417" w:type="dxa"/>
            <w:shd w:val="clear" w:color="auto" w:fill="auto"/>
          </w:tcPr>
          <w:p w:rsidR="00915DAD" w:rsidRPr="00E55B8E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๐,๐๐๐</w:t>
            </w:r>
          </w:p>
        </w:tc>
        <w:tc>
          <w:tcPr>
            <w:tcW w:w="1302" w:type="dxa"/>
            <w:shd w:val="clear" w:color="auto" w:fill="auto"/>
          </w:tcPr>
          <w:p w:rsidR="00915DAD" w:rsidRPr="0088697D" w:rsidRDefault="0088697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20,000</w:t>
            </w:r>
          </w:p>
        </w:tc>
        <w:tc>
          <w:tcPr>
            <w:tcW w:w="1572" w:type="dxa"/>
            <w:shd w:val="clear" w:color="auto" w:fill="auto"/>
          </w:tcPr>
          <w:p w:rsidR="00915DAD" w:rsidRPr="00E55B8E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15DAD" w:rsidRPr="00E55B8E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15DAD" w:rsidRDefault="00915DAD" w:rsidP="00915DAD">
      <w:pPr>
        <w:rPr>
          <w:sz w:val="16"/>
          <w:szCs w:val="1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Default="00915DAD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915DAD" w:rsidRPr="004E328D" w:rsidRDefault="00E55B8E" w:rsidP="00915DAD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15DAD" w:rsidRPr="00915DAD"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เพิ่มประสิทธิภาพการบริหารจัดการ</w:t>
      </w:r>
      <w:r w:rsidRPr="00915DA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915DAD" w:rsidRPr="004E328D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  <w:r w:rsidRPr="004E328D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134"/>
        <w:gridCol w:w="1245"/>
        <w:gridCol w:w="1701"/>
      </w:tblGrid>
      <w:tr w:rsidR="00915DAD" w:rsidRPr="00CC20FC" w:rsidTr="00624C18">
        <w:tc>
          <w:tcPr>
            <w:tcW w:w="1101" w:type="dxa"/>
            <w:vMerge w:val="restart"/>
            <w:shd w:val="clear" w:color="auto" w:fill="auto"/>
          </w:tcPr>
          <w:p w:rsidR="00915DAD" w:rsidRPr="00A01E87" w:rsidRDefault="00915DAD" w:rsidP="00624C18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:rsidR="00915DAD" w:rsidRPr="00A01E87" w:rsidRDefault="00915DAD" w:rsidP="00624C18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915DAD" w:rsidRPr="00CC20FC" w:rsidTr="00624C18">
        <w:tc>
          <w:tcPr>
            <w:tcW w:w="1101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15DAD" w:rsidRPr="00A01E87" w:rsidRDefault="00915DAD" w:rsidP="00624C18">
            <w:pPr>
              <w:ind w:left="-139" w:right="-8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หน่วยงานอื่น</w:t>
            </w:r>
          </w:p>
        </w:tc>
        <w:tc>
          <w:tcPr>
            <w:tcW w:w="1701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 xml:space="preserve">เพิ่มประสิทธิภาพแผนปฏิบัติการประจำปีงบประมาณ </w:t>
            </w:r>
          </w:p>
          <w:p w:rsidR="00915DAD" w:rsidRPr="0075054F" w:rsidRDefault="00915DAD" w:rsidP="00624C18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พ.ศ. ๒๕๖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4E328D">
              <w:rPr>
                <w:rFonts w:ascii="TH SarabunPSK" w:hAnsi="TH SarabunPSK" w:cs="TH SarabunPSK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กลุ่มนโยบาย</w:t>
            </w:r>
          </w:p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และแผน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5054F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นิเทศติดตามการบริหารจัด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4E328D">
              <w:rPr>
                <w:rFonts w:ascii="TH SarabunPSK" w:hAnsi="TH SarabunPSK" w:cs="TH SarabunPSK"/>
                <w:cs/>
              </w:rPr>
              <w:t>การและการจัดการเรียนรู้สู่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4E328D">
              <w:rPr>
                <w:rFonts w:ascii="TH SarabunPSK" w:hAnsi="TH SarabunPSK" w:cs="TH SarabunPSK"/>
                <w:cs/>
              </w:rPr>
              <w:t xml:space="preserve">การพัฒนาศักยภาพผู้เรียน    </w:t>
            </w:r>
          </w:p>
          <w:p w:rsidR="00915DAD" w:rsidRPr="004E328D" w:rsidRDefault="00915DAD" w:rsidP="00624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ศ</w:t>
            </w:r>
            <w:r w:rsidRPr="004E328D">
              <w:rPr>
                <w:rFonts w:ascii="TH SarabunPSK" w:hAnsi="TH SarabunPSK" w:cs="TH SarabunPSK"/>
                <w:cs/>
              </w:rPr>
              <w:t>ตวรรษที่ ๒๑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75054F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>5</w:t>
            </w:r>
            <w:r w:rsidRPr="0075054F">
              <w:rPr>
                <w:rFonts w:ascii="TH SarabunIT๙" w:hAnsi="TH SarabunIT๙" w:cs="TH SarabunIT๙"/>
                <w:cs/>
              </w:rPr>
              <w:t>๐</w:t>
            </w:r>
            <w:r w:rsidRPr="004E328D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กลุ่มนิเทศ ติดตามและประเมินผลการจัดการศึกษา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5054F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เพิ่มประสิทธิภาพการบริหารจัดการศึกษา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t>200</w:t>
            </w:r>
            <w:r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4E328D">
              <w:rPr>
                <w:rFonts w:ascii="TH SarabunPSK" w:hAnsi="TH SarabunPSK" w:cs="TH SarabunPSK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กลุ่มอำนวยการ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5054F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 xml:space="preserve">ชุมชนการเรียนรู้สู่เขตพื้นที่การศึกษา </w:t>
            </w:r>
            <w:r w:rsidRPr="004E328D">
              <w:rPr>
                <w:rFonts w:ascii="TH SarabunPSK" w:hAnsi="TH SarabunPSK" w:cs="TH SarabunPSK"/>
              </w:rPr>
              <w:t xml:space="preserve">PLC </w:t>
            </w:r>
          </w:p>
          <w:p w:rsidR="00915DAD" w:rsidRPr="004E328D" w:rsidRDefault="00915DAD" w:rsidP="00624C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สภากาแฟ </w:t>
            </w:r>
            <w:r w:rsidRPr="004E328D">
              <w:rPr>
                <w:rFonts w:ascii="TH SarabunPSK" w:hAnsi="TH SarabunPSK" w:cs="TH SarabunPSK"/>
                <w:cs/>
              </w:rPr>
              <w:t>คุยกันเช้าวันพุธ)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4E328D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กลุ่มอำนวยการ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5054F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rPr>
                <w:rFonts w:ascii="TH SarabunPSK" w:hAnsi="TH SarabunPSK" w:cs="TH SarabunPSK"/>
              </w:rPr>
            </w:pPr>
            <w:proofErr w:type="spellStart"/>
            <w:r w:rsidRPr="004E328D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4E328D">
              <w:rPr>
                <w:rFonts w:ascii="TH SarabunPSK" w:hAnsi="TH SarabunPSK" w:cs="TH SarabunPSK"/>
                <w:cs/>
              </w:rPr>
              <w:t>การเครือข่ายประชาสัมพันธ์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4E328D">
              <w:rPr>
                <w:rFonts w:ascii="TH SarabunPSK" w:hAnsi="TH SarabunPSK" w:cs="TH SarabunPSK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กลุ่มอำนวยการ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5054F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การปรับปรุงภูมิทัศน์ การจัดทำป้ายวันสำคัญ</w:t>
            </w:r>
            <w:r>
              <w:rPr>
                <w:rFonts w:ascii="TH SarabunPSK" w:hAnsi="TH SarabunPSK" w:cs="TH SarabunPSK" w:hint="cs"/>
                <w:cs/>
              </w:rPr>
              <w:t>และป้ายติดตั้งห้อง</w:t>
            </w:r>
            <w:r w:rsidRPr="004E328D">
              <w:rPr>
                <w:rFonts w:ascii="TH SarabunPSK" w:hAnsi="TH SarabunPSK" w:cs="TH SarabunPSK"/>
                <w:cs/>
              </w:rPr>
              <w:t>ต่างๆ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75054F"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75054F">
              <w:rPr>
                <w:rFonts w:ascii="TH SarabunIT๙" w:hAnsi="TH SarabunIT๙" w:cs="TH SarabunIT๙"/>
                <w:cs/>
              </w:rPr>
              <w:t>๐</w:t>
            </w:r>
            <w:r w:rsidRPr="004E328D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กลุ่มอำนวยการ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75054F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.ยโสธร เขต </w:t>
            </w:r>
            <w:r>
              <w:rPr>
                <w:rFonts w:ascii="TH SarabunIT๙" w:hAnsi="TH SarabunIT๙" w:cs="TH SarabunIT๙" w:hint="cs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 เข้มแข็ง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Pr="004E328D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กลุ่มอำนวยการ</w:t>
            </w:r>
          </w:p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พัฒนาข้อมูลสารสนเทศทางการศึกษาเพื่อการบริหารจัดการ ปีการศึกษา </w:t>
            </w:r>
            <w:r w:rsidRPr="003E14F1">
              <w:rPr>
                <w:rFonts w:ascii="TH SarabunIT๙" w:hAnsi="TH SarabunIT๙" w:cs="TH SarabunIT๙"/>
                <w:cs/>
              </w:rPr>
              <w:t xml:space="preserve">2562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๑๐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4E328D">
              <w:rPr>
                <w:rFonts w:ascii="TH SarabunPSK" w:hAnsi="TH SarabunPSK" w:cs="TH SarabunPSK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กลุ่มส่งเสริมการศึกษาทางไกล เทคโนโลยีสารสนเทศและการสื่อสาร</w:t>
            </w:r>
          </w:p>
        </w:tc>
      </w:tr>
    </w:tbl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915DAD" w:rsidRPr="004E328D" w:rsidRDefault="00915DAD" w:rsidP="00915DA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4E328D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เพิ่มประสิทธิภาพการบริหารจัดการ (ต่อ)</w:t>
      </w:r>
    </w:p>
    <w:p w:rsidR="00915DAD" w:rsidRPr="004E328D" w:rsidRDefault="00915DAD" w:rsidP="00915DAD">
      <w:pPr>
        <w:rPr>
          <w:rFonts w:ascii="TH SarabunPSK" w:hAnsi="TH SarabunPSK" w:cs="TH SarabunPSK"/>
          <w:b/>
          <w:bCs/>
          <w:sz w:val="10"/>
          <w:szCs w:val="10"/>
        </w:rPr>
      </w:pPr>
      <w:r w:rsidRPr="004E328D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</w:t>
      </w: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134"/>
        <w:gridCol w:w="1245"/>
        <w:gridCol w:w="1701"/>
      </w:tblGrid>
      <w:tr w:rsidR="00915DAD" w:rsidRPr="00CC20FC" w:rsidTr="002C24E9">
        <w:tc>
          <w:tcPr>
            <w:tcW w:w="1101" w:type="dxa"/>
            <w:vMerge w:val="restart"/>
            <w:shd w:val="clear" w:color="auto" w:fill="auto"/>
            <w:vAlign w:val="center"/>
          </w:tcPr>
          <w:p w:rsidR="00915DAD" w:rsidRPr="00A01E87" w:rsidRDefault="00915DAD" w:rsidP="002C24E9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  <w:p w:rsidR="00915DAD" w:rsidRPr="00A01E87" w:rsidRDefault="00915DAD" w:rsidP="002C24E9">
            <w:pPr>
              <w:ind w:left="-142"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3796" w:type="dxa"/>
            <w:gridSpan w:val="3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915DAD" w:rsidRPr="00CC20FC" w:rsidTr="00624C18">
        <w:tc>
          <w:tcPr>
            <w:tcW w:w="1101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DAD" w:rsidRPr="00A01E87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15DAD" w:rsidRPr="00A01E87" w:rsidRDefault="00915DAD" w:rsidP="00624C18">
            <w:pPr>
              <w:ind w:left="-139" w:right="-8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E87">
              <w:rPr>
                <w:rFonts w:ascii="TH SarabunPSK" w:hAnsi="TH SarabunPSK" w:cs="TH SarabunPSK" w:hint="cs"/>
                <w:b/>
                <w:bCs/>
                <w:cs/>
              </w:rPr>
              <w:t>หน่วยงานอื่น</w:t>
            </w:r>
          </w:p>
        </w:tc>
        <w:tc>
          <w:tcPr>
            <w:tcW w:w="1701" w:type="dxa"/>
            <w:vMerge/>
            <w:shd w:val="clear" w:color="auto" w:fill="auto"/>
          </w:tcPr>
          <w:p w:rsidR="00915DAD" w:rsidRPr="00CC20FC" w:rsidRDefault="00915DAD" w:rsidP="00624C1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3E14F1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cs/>
              </w:rPr>
              <w:t xml:space="preserve"> ประเมินผลและรายงาน</w:t>
            </w:r>
            <w:r w:rsidRPr="004E328D">
              <w:rPr>
                <w:rFonts w:ascii="TH SarabunPSK" w:hAnsi="TH SarabunPSK" w:cs="TH SarabunPSK"/>
                <w:cs/>
              </w:rPr>
              <w:t xml:space="preserve">ประจำปี </w:t>
            </w:r>
            <w:r>
              <w:rPr>
                <w:rFonts w:ascii="TH SarabunPSK" w:hAnsi="TH SarabunPSK" w:cs="TH SarabunPSK" w:hint="cs"/>
                <w:cs/>
              </w:rPr>
              <w:t xml:space="preserve">งบประมาณ </w:t>
            </w:r>
          </w:p>
          <w:p w:rsidR="00915DAD" w:rsidRPr="003E14F1" w:rsidRDefault="00915DAD" w:rsidP="00624C18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4E328D">
              <w:rPr>
                <w:rFonts w:ascii="TH SarabunPSK" w:hAnsi="TH SarabunPSK" w:cs="TH SarabunPSK"/>
                <w:cs/>
              </w:rPr>
              <w:t>๐,๐๐๐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กลุ่มนโยบาย</w:t>
            </w:r>
          </w:p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และแผน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3E14F1" w:rsidRDefault="00915DAD" w:rsidP="00624C1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62E8D" w:rsidRDefault="00915DAD" w:rsidP="00624C18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462E8D">
              <w:rPr>
                <w:rFonts w:ascii="TH SarabunPSK" w:hAnsi="TH SarabunPSK" w:cs="TH SarabunPSK"/>
                <w:spacing w:val="-6"/>
                <w:cs/>
              </w:rPr>
              <w:t xml:space="preserve">ตรวจสอบการใช้จ่ายเงินงบประมาณของสำนักงานเขตพื้นที่การศึกษาประถมศึกษายโสธรเขต ๒  </w:t>
            </w:r>
            <w:r w:rsidRPr="00462E8D">
              <w:rPr>
                <w:rFonts w:ascii="TH SarabunPSK" w:hAnsi="TH SarabunPSK" w:cs="TH SarabunPSK"/>
                <w:spacing w:val="-10"/>
                <w:cs/>
              </w:rPr>
              <w:t>และ</w:t>
            </w:r>
            <w:r w:rsidRPr="00462E8D">
              <w:rPr>
                <w:rFonts w:ascii="TH SarabunPSK" w:hAnsi="TH SarabunPSK" w:cs="TH SarabunPSK"/>
                <w:cs/>
              </w:rPr>
              <w:t>สถานศึกษาในสังกัด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  <w:r w:rsidRPr="004E328D">
              <w:rPr>
                <w:rFonts w:ascii="TH SarabunPSK" w:hAnsi="TH SarabunPSK" w:cs="TH SarabunPSK"/>
                <w:cs/>
              </w:rPr>
              <w:t>หน่วยตรวจสอบภายใน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3E14F1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การเพิ่มประสิทธิภาพ        การดำเนินงานคณะกรรมการติดตาม ตรวจสอบ ประเมินผลและนิเทศการศึกษา (ก.ต.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ป.น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กลุ่มนิเทศ ติดตามและประเมินผลการจัดการศึกษา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กวดสถานศึกษาเพื่อรับรางวัลนวัตกรรมการประกันคุณภาพภายในโรงเรียนต้นแบบการประกันคุณภาพการศึกษาเพื่อการพัฒนาคุณภาพสถาน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กลุ่มนิเทศ ติดตามและประเมินผลการจัดการศึกษา</w:t>
            </w:r>
          </w:p>
        </w:tc>
      </w:tr>
      <w:tr w:rsidR="00915DAD" w:rsidRPr="004E328D" w:rsidTr="00624C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ส่งเสริมสนับสนุนการทำวิจัยเพื่อพัฒนาคุณภาพการศึกษา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Default="00915DAD" w:rsidP="00624C1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cs/>
              </w:rPr>
            </w:pPr>
            <w:r w:rsidRPr="004E328D">
              <w:rPr>
                <w:rFonts w:ascii="TH SarabunPSK" w:hAnsi="TH SarabunPSK" w:cs="TH SarabunPSK"/>
                <w:cs/>
              </w:rPr>
              <w:t>กลุ่มนิเทศ ติดตามและประเมินผลการจัดการศึกษา</w:t>
            </w:r>
          </w:p>
        </w:tc>
      </w:tr>
      <w:tr w:rsidR="00915DAD" w:rsidRPr="004E328D" w:rsidTr="002C24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328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C65C70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1,151,000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C65C70" w:rsidRDefault="0088697D" w:rsidP="00624C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5DAD" w:rsidRPr="004E328D" w:rsidTr="002C24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5DAD" w:rsidRDefault="00915DAD" w:rsidP="00915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รวมงบประมาณทั้งสิ้น  </w:t>
            </w:r>
          </w:p>
          <w:p w:rsidR="00915DAD" w:rsidRPr="004E328D" w:rsidRDefault="00915DAD" w:rsidP="00915D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ยุทธศาสตร์)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5DAD" w:rsidRPr="00915DAD" w:rsidRDefault="00915DAD" w:rsidP="00915DA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15DAD" w:rsidRDefault="00365A51" w:rsidP="00915D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4,586</w:t>
            </w:r>
            <w:r w:rsidR="00915DAD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5DAD" w:rsidRPr="00915DAD" w:rsidRDefault="00915DAD" w:rsidP="00624C1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15DAD" w:rsidRDefault="0088697D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5DAD" w:rsidRPr="00915DAD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15DAD" w:rsidRPr="006B2268" w:rsidRDefault="008C15ED" w:rsidP="00624C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629</w:t>
            </w:r>
            <w:r w:rsidR="006B2268" w:rsidRPr="006B2268">
              <w:rPr>
                <w:rFonts w:ascii="TH SarabunIT๙" w:hAnsi="TH SarabunIT๙" w:cs="TH SarabunIT๙"/>
                <w:b/>
                <w:bCs/>
                <w:cs/>
              </w:rPr>
              <w:t>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5DAD" w:rsidRPr="004E328D" w:rsidRDefault="00915DAD" w:rsidP="00624C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15DAD" w:rsidRPr="004E328D" w:rsidRDefault="00915DAD" w:rsidP="00915DAD">
      <w:pPr>
        <w:rPr>
          <w:rFonts w:ascii="TH SarabunPSK" w:hAnsi="TH SarabunPSK" w:cs="TH SarabunPSK"/>
          <w:sz w:val="16"/>
          <w:szCs w:val="16"/>
        </w:rPr>
      </w:pPr>
    </w:p>
    <w:p w:rsidR="00FF7188" w:rsidRDefault="00FF7188" w:rsidP="00CF081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7188" w:rsidRDefault="00FF7188" w:rsidP="00CF081D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FF7188" w:rsidSect="00A7473D">
      <w:footerReference w:type="default" r:id="rId8"/>
      <w:pgSz w:w="11906" w:h="16838"/>
      <w:pgMar w:top="1440" w:right="1440" w:bottom="1440" w:left="1440" w:header="708" w:footer="708" w:gutter="0"/>
      <w:pgNumType w:fmt="thaiNumbers"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76" w:rsidRDefault="00DD0E76" w:rsidP="00937E80">
      <w:r>
        <w:separator/>
      </w:r>
    </w:p>
  </w:endnote>
  <w:endnote w:type="continuationSeparator" w:id="0">
    <w:p w:rsidR="00DD0E76" w:rsidRDefault="00DD0E76" w:rsidP="009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2E" w:rsidRPr="005A68C1" w:rsidRDefault="00CF702E" w:rsidP="00A001B8">
    <w:pPr>
      <w:pStyle w:val="a6"/>
      <w:pBdr>
        <w:top w:val="thinThickSmallGap" w:sz="24" w:space="1" w:color="622423"/>
      </w:pBdr>
      <w:tabs>
        <w:tab w:val="clear" w:pos="4513"/>
      </w:tabs>
      <w:rPr>
        <w:rFonts w:ascii="TH SarabunPSK" w:hAnsi="TH SarabunPSK" w:cs="TH SarabunPSK"/>
        <w:b/>
        <w:bCs/>
        <w:szCs w:val="32"/>
      </w:rPr>
    </w:pPr>
    <w:r>
      <w:rPr>
        <w:rFonts w:ascii="Cambria" w:hAnsi="Cambria" w:hint="cs"/>
        <w:cs/>
      </w:rPr>
      <w:t xml:space="preserve">                                                              </w:t>
    </w:r>
    <w:r w:rsidRPr="005A68C1">
      <w:rPr>
        <w:rFonts w:ascii="TH SarabunPSK" w:hAnsi="TH SarabunPSK" w:cs="TH SarabunPSK"/>
        <w:b/>
        <w:bCs/>
        <w:szCs w:val="32"/>
        <w:cs/>
      </w:rPr>
      <w:t>แผนปฏ</w:t>
    </w:r>
    <w:r>
      <w:rPr>
        <w:rFonts w:ascii="TH SarabunPSK" w:hAnsi="TH SarabunPSK" w:cs="TH SarabunPSK"/>
        <w:b/>
        <w:bCs/>
        <w:szCs w:val="32"/>
        <w:cs/>
      </w:rPr>
      <w:t>ิบัติการประจำปีงบประมาณ พ.ศ.๒๕</w:t>
    </w:r>
    <w:r>
      <w:rPr>
        <w:rFonts w:ascii="TH SarabunPSK" w:hAnsi="TH SarabunPSK" w:cs="TH SarabunPSK" w:hint="cs"/>
        <w:b/>
        <w:bCs/>
        <w:szCs w:val="32"/>
        <w:cs/>
      </w:rPr>
      <w:t>๖</w:t>
    </w:r>
    <w:r w:rsidR="00477660">
      <w:rPr>
        <w:rFonts w:ascii="TH SarabunIT๙" w:hAnsi="TH SarabunIT๙" w:cs="TH SarabunIT๙" w:hint="cs"/>
        <w:b/>
        <w:bCs/>
        <w:szCs w:val="32"/>
        <w:cs/>
        <w:lang w:val="th-TH"/>
      </w:rPr>
      <w:t>2</w:t>
    </w:r>
    <w:r>
      <w:rPr>
        <w:rFonts w:ascii="TH SarabunPSK" w:hAnsi="TH SarabunPSK" w:cs="TH SarabunPSK" w:hint="cs"/>
        <w:b/>
        <w:bCs/>
        <w:szCs w:val="32"/>
        <w:cs/>
        <w:lang w:val="th-TH"/>
      </w:rPr>
      <w:t xml:space="preserve"> </w:t>
    </w:r>
    <w:r w:rsidRPr="005A68C1">
      <w:rPr>
        <w:rFonts w:ascii="TH SarabunPSK" w:hAnsi="TH SarabunPSK" w:cs="TH SarabunPSK"/>
        <w:b/>
        <w:bCs/>
        <w:szCs w:val="32"/>
        <w:cs/>
        <w:lang w:val="th-TH"/>
      </w:rPr>
      <w:tab/>
      <w:t xml:space="preserve">หน้า </w:t>
    </w:r>
    <w:r w:rsidRPr="005A68C1">
      <w:rPr>
        <w:rFonts w:ascii="TH SarabunPSK" w:hAnsi="TH SarabunPSK" w:cs="TH SarabunPSK"/>
        <w:b/>
        <w:bCs/>
        <w:szCs w:val="32"/>
      </w:rPr>
      <w:fldChar w:fldCharType="begin"/>
    </w:r>
    <w:r w:rsidRPr="005A68C1">
      <w:rPr>
        <w:rFonts w:ascii="TH SarabunPSK" w:hAnsi="TH SarabunPSK" w:cs="TH SarabunPSK"/>
        <w:b/>
        <w:bCs/>
        <w:szCs w:val="32"/>
      </w:rPr>
      <w:instrText xml:space="preserve"> PAGE   \* MERGEFORMAT </w:instrText>
    </w:r>
    <w:r w:rsidRPr="005A68C1">
      <w:rPr>
        <w:rFonts w:ascii="TH SarabunPSK" w:hAnsi="TH SarabunPSK" w:cs="TH SarabunPSK"/>
        <w:b/>
        <w:bCs/>
        <w:szCs w:val="32"/>
      </w:rPr>
      <w:fldChar w:fldCharType="separate"/>
    </w:r>
    <w:r w:rsidR="0088697D" w:rsidRPr="0088697D">
      <w:rPr>
        <w:rFonts w:ascii="TH SarabunPSK" w:hAnsi="TH SarabunPSK" w:cs="TH SarabunPSK"/>
        <w:b/>
        <w:bCs/>
        <w:noProof/>
        <w:szCs w:val="32"/>
        <w:cs/>
        <w:lang w:val="th-TH"/>
      </w:rPr>
      <w:t>๘๔</w:t>
    </w:r>
    <w:r w:rsidRPr="005A68C1">
      <w:rPr>
        <w:rFonts w:ascii="TH SarabunPSK" w:hAnsi="TH SarabunPSK" w:cs="TH SarabunPSK"/>
        <w:b/>
        <w:bCs/>
        <w:szCs w:val="32"/>
      </w:rPr>
      <w:fldChar w:fldCharType="end"/>
    </w:r>
  </w:p>
  <w:p w:rsidR="00CF702E" w:rsidRDefault="00CF70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76" w:rsidRDefault="00DD0E76" w:rsidP="00937E80">
      <w:r>
        <w:separator/>
      </w:r>
    </w:p>
  </w:footnote>
  <w:footnote w:type="continuationSeparator" w:id="0">
    <w:p w:rsidR="00DD0E76" w:rsidRDefault="00DD0E76" w:rsidP="0093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D8"/>
    <w:rsid w:val="00005927"/>
    <w:rsid w:val="00005B60"/>
    <w:rsid w:val="00007E7D"/>
    <w:rsid w:val="00010138"/>
    <w:rsid w:val="00013F6E"/>
    <w:rsid w:val="000159ED"/>
    <w:rsid w:val="0002227C"/>
    <w:rsid w:val="00025872"/>
    <w:rsid w:val="00026C38"/>
    <w:rsid w:val="0003151E"/>
    <w:rsid w:val="000405BB"/>
    <w:rsid w:val="000418F9"/>
    <w:rsid w:val="00044184"/>
    <w:rsid w:val="00047EA1"/>
    <w:rsid w:val="00052D55"/>
    <w:rsid w:val="00056B8F"/>
    <w:rsid w:val="00062A78"/>
    <w:rsid w:val="00065A73"/>
    <w:rsid w:val="00071A51"/>
    <w:rsid w:val="000743E9"/>
    <w:rsid w:val="00076C13"/>
    <w:rsid w:val="0007714C"/>
    <w:rsid w:val="00077F08"/>
    <w:rsid w:val="000817FF"/>
    <w:rsid w:val="000853F9"/>
    <w:rsid w:val="00090891"/>
    <w:rsid w:val="00091C4B"/>
    <w:rsid w:val="000944FF"/>
    <w:rsid w:val="000A55C9"/>
    <w:rsid w:val="000B5C36"/>
    <w:rsid w:val="000B6C33"/>
    <w:rsid w:val="000C1A32"/>
    <w:rsid w:val="000C73DA"/>
    <w:rsid w:val="000D5972"/>
    <w:rsid w:val="000D7855"/>
    <w:rsid w:val="000E437C"/>
    <w:rsid w:val="000E74E5"/>
    <w:rsid w:val="000F05E2"/>
    <w:rsid w:val="00115254"/>
    <w:rsid w:val="001156FC"/>
    <w:rsid w:val="00127AC7"/>
    <w:rsid w:val="001425B0"/>
    <w:rsid w:val="00147CE6"/>
    <w:rsid w:val="00147FB7"/>
    <w:rsid w:val="001546B7"/>
    <w:rsid w:val="00166BB1"/>
    <w:rsid w:val="00170113"/>
    <w:rsid w:val="001720BD"/>
    <w:rsid w:val="00172CEB"/>
    <w:rsid w:val="00173482"/>
    <w:rsid w:val="00173598"/>
    <w:rsid w:val="00177B5E"/>
    <w:rsid w:val="0018314B"/>
    <w:rsid w:val="00191108"/>
    <w:rsid w:val="00196639"/>
    <w:rsid w:val="001A43BF"/>
    <w:rsid w:val="001A71B1"/>
    <w:rsid w:val="001B1ADF"/>
    <w:rsid w:val="001B3511"/>
    <w:rsid w:val="001B4923"/>
    <w:rsid w:val="001B4A30"/>
    <w:rsid w:val="001B7674"/>
    <w:rsid w:val="001B7C2F"/>
    <w:rsid w:val="001C388A"/>
    <w:rsid w:val="001C7AF6"/>
    <w:rsid w:val="001D1178"/>
    <w:rsid w:val="001D2C2C"/>
    <w:rsid w:val="001D5308"/>
    <w:rsid w:val="001D6993"/>
    <w:rsid w:val="001D72F1"/>
    <w:rsid w:val="001E12D8"/>
    <w:rsid w:val="001E245C"/>
    <w:rsid w:val="001E24E8"/>
    <w:rsid w:val="001E35AF"/>
    <w:rsid w:val="001F0AF1"/>
    <w:rsid w:val="001F2ADA"/>
    <w:rsid w:val="002236F9"/>
    <w:rsid w:val="00226107"/>
    <w:rsid w:val="00230DB2"/>
    <w:rsid w:val="00236CFA"/>
    <w:rsid w:val="00241610"/>
    <w:rsid w:val="00242FFC"/>
    <w:rsid w:val="002440BB"/>
    <w:rsid w:val="00246C87"/>
    <w:rsid w:val="0025074F"/>
    <w:rsid w:val="0025738A"/>
    <w:rsid w:val="00261CC4"/>
    <w:rsid w:val="002623F9"/>
    <w:rsid w:val="002636AC"/>
    <w:rsid w:val="00272418"/>
    <w:rsid w:val="0027662B"/>
    <w:rsid w:val="002766BE"/>
    <w:rsid w:val="00277994"/>
    <w:rsid w:val="00285FDA"/>
    <w:rsid w:val="0028623D"/>
    <w:rsid w:val="002877FE"/>
    <w:rsid w:val="002957A3"/>
    <w:rsid w:val="002957FA"/>
    <w:rsid w:val="002A07A2"/>
    <w:rsid w:val="002A726A"/>
    <w:rsid w:val="002B21F5"/>
    <w:rsid w:val="002B3EFF"/>
    <w:rsid w:val="002B4217"/>
    <w:rsid w:val="002C02C4"/>
    <w:rsid w:val="002C24E9"/>
    <w:rsid w:val="002C4E32"/>
    <w:rsid w:val="002D20FE"/>
    <w:rsid w:val="002E449C"/>
    <w:rsid w:val="002E45F3"/>
    <w:rsid w:val="002E5615"/>
    <w:rsid w:val="002E6267"/>
    <w:rsid w:val="002F3FA8"/>
    <w:rsid w:val="002F67F9"/>
    <w:rsid w:val="002F7CF0"/>
    <w:rsid w:val="003003F6"/>
    <w:rsid w:val="003014AB"/>
    <w:rsid w:val="0030267B"/>
    <w:rsid w:val="00307858"/>
    <w:rsid w:val="00314969"/>
    <w:rsid w:val="00317664"/>
    <w:rsid w:val="003176E8"/>
    <w:rsid w:val="00326A46"/>
    <w:rsid w:val="00327F25"/>
    <w:rsid w:val="00331CE8"/>
    <w:rsid w:val="0033221C"/>
    <w:rsid w:val="00333BE1"/>
    <w:rsid w:val="00336370"/>
    <w:rsid w:val="00340B6D"/>
    <w:rsid w:val="0034451C"/>
    <w:rsid w:val="0034672B"/>
    <w:rsid w:val="0035107A"/>
    <w:rsid w:val="00352163"/>
    <w:rsid w:val="003541CC"/>
    <w:rsid w:val="0035625E"/>
    <w:rsid w:val="00362090"/>
    <w:rsid w:val="00362A02"/>
    <w:rsid w:val="00364034"/>
    <w:rsid w:val="00365A51"/>
    <w:rsid w:val="00370D04"/>
    <w:rsid w:val="003710E2"/>
    <w:rsid w:val="00372601"/>
    <w:rsid w:val="00377EA9"/>
    <w:rsid w:val="0038220D"/>
    <w:rsid w:val="00385F58"/>
    <w:rsid w:val="0038720B"/>
    <w:rsid w:val="00387B9D"/>
    <w:rsid w:val="003909C6"/>
    <w:rsid w:val="00394929"/>
    <w:rsid w:val="003A11FD"/>
    <w:rsid w:val="003A3059"/>
    <w:rsid w:val="003A54BC"/>
    <w:rsid w:val="003A6659"/>
    <w:rsid w:val="003A6C5D"/>
    <w:rsid w:val="003A6C77"/>
    <w:rsid w:val="003B6CD5"/>
    <w:rsid w:val="003B6ECC"/>
    <w:rsid w:val="003C2C2C"/>
    <w:rsid w:val="003C6866"/>
    <w:rsid w:val="003D2A87"/>
    <w:rsid w:val="003D601F"/>
    <w:rsid w:val="003E3645"/>
    <w:rsid w:val="003E3B1B"/>
    <w:rsid w:val="003E51D0"/>
    <w:rsid w:val="003E53E6"/>
    <w:rsid w:val="003F297D"/>
    <w:rsid w:val="003F2FB5"/>
    <w:rsid w:val="003F5A42"/>
    <w:rsid w:val="003F7E02"/>
    <w:rsid w:val="00401FCE"/>
    <w:rsid w:val="004020FC"/>
    <w:rsid w:val="00406D75"/>
    <w:rsid w:val="004158E9"/>
    <w:rsid w:val="0041680A"/>
    <w:rsid w:val="00432C06"/>
    <w:rsid w:val="00435C9C"/>
    <w:rsid w:val="004463EA"/>
    <w:rsid w:val="00447CFD"/>
    <w:rsid w:val="00462E39"/>
    <w:rsid w:val="004718C0"/>
    <w:rsid w:val="00471DEB"/>
    <w:rsid w:val="00475F3D"/>
    <w:rsid w:val="00476D7D"/>
    <w:rsid w:val="00476F9D"/>
    <w:rsid w:val="00477660"/>
    <w:rsid w:val="00477915"/>
    <w:rsid w:val="00481353"/>
    <w:rsid w:val="004839F0"/>
    <w:rsid w:val="00485536"/>
    <w:rsid w:val="00487193"/>
    <w:rsid w:val="004A55D0"/>
    <w:rsid w:val="004B06AB"/>
    <w:rsid w:val="004B10DA"/>
    <w:rsid w:val="004B49E9"/>
    <w:rsid w:val="004B565C"/>
    <w:rsid w:val="004C2EA0"/>
    <w:rsid w:val="004C461D"/>
    <w:rsid w:val="004D0BFD"/>
    <w:rsid w:val="004D2CE0"/>
    <w:rsid w:val="004D31DC"/>
    <w:rsid w:val="004D4DBC"/>
    <w:rsid w:val="004D599E"/>
    <w:rsid w:val="004D6AC4"/>
    <w:rsid w:val="004E23DE"/>
    <w:rsid w:val="004E306D"/>
    <w:rsid w:val="004F0BD6"/>
    <w:rsid w:val="004F3538"/>
    <w:rsid w:val="004F5E8B"/>
    <w:rsid w:val="004F66A8"/>
    <w:rsid w:val="004F70E2"/>
    <w:rsid w:val="005046E3"/>
    <w:rsid w:val="005046F1"/>
    <w:rsid w:val="00504C28"/>
    <w:rsid w:val="005079BE"/>
    <w:rsid w:val="005120A1"/>
    <w:rsid w:val="005205C4"/>
    <w:rsid w:val="0052738B"/>
    <w:rsid w:val="005315A3"/>
    <w:rsid w:val="00532276"/>
    <w:rsid w:val="005401B5"/>
    <w:rsid w:val="005449F9"/>
    <w:rsid w:val="00563846"/>
    <w:rsid w:val="00565FAA"/>
    <w:rsid w:val="00566BCD"/>
    <w:rsid w:val="005704FC"/>
    <w:rsid w:val="00572A2F"/>
    <w:rsid w:val="00573571"/>
    <w:rsid w:val="005757F6"/>
    <w:rsid w:val="005763D9"/>
    <w:rsid w:val="0057651E"/>
    <w:rsid w:val="005847B3"/>
    <w:rsid w:val="00592993"/>
    <w:rsid w:val="005939F4"/>
    <w:rsid w:val="00594C18"/>
    <w:rsid w:val="005A68C1"/>
    <w:rsid w:val="005B36E1"/>
    <w:rsid w:val="005B4586"/>
    <w:rsid w:val="005B722F"/>
    <w:rsid w:val="005C0F12"/>
    <w:rsid w:val="005D1C8C"/>
    <w:rsid w:val="005D4EE7"/>
    <w:rsid w:val="005D688D"/>
    <w:rsid w:val="005E420B"/>
    <w:rsid w:val="005E44FB"/>
    <w:rsid w:val="005F001D"/>
    <w:rsid w:val="005F4957"/>
    <w:rsid w:val="00600B96"/>
    <w:rsid w:val="00603EDD"/>
    <w:rsid w:val="00604887"/>
    <w:rsid w:val="0061443D"/>
    <w:rsid w:val="00623201"/>
    <w:rsid w:val="00627390"/>
    <w:rsid w:val="006319DC"/>
    <w:rsid w:val="00640B94"/>
    <w:rsid w:val="00642778"/>
    <w:rsid w:val="0064489B"/>
    <w:rsid w:val="006504F2"/>
    <w:rsid w:val="00650F56"/>
    <w:rsid w:val="00652D35"/>
    <w:rsid w:val="00656AF7"/>
    <w:rsid w:val="006576B6"/>
    <w:rsid w:val="0066192F"/>
    <w:rsid w:val="00666870"/>
    <w:rsid w:val="00666B53"/>
    <w:rsid w:val="00666FA8"/>
    <w:rsid w:val="0067296D"/>
    <w:rsid w:val="0067496E"/>
    <w:rsid w:val="00674ACB"/>
    <w:rsid w:val="006820C1"/>
    <w:rsid w:val="00692DA6"/>
    <w:rsid w:val="0069331D"/>
    <w:rsid w:val="00695961"/>
    <w:rsid w:val="0069608A"/>
    <w:rsid w:val="006979C5"/>
    <w:rsid w:val="00697A18"/>
    <w:rsid w:val="006A77E5"/>
    <w:rsid w:val="006B2268"/>
    <w:rsid w:val="006B33D9"/>
    <w:rsid w:val="006B35D8"/>
    <w:rsid w:val="006B6945"/>
    <w:rsid w:val="006B77A3"/>
    <w:rsid w:val="006C13FD"/>
    <w:rsid w:val="006C1440"/>
    <w:rsid w:val="006D2E17"/>
    <w:rsid w:val="006E2B89"/>
    <w:rsid w:val="006E2BB5"/>
    <w:rsid w:val="006E41A0"/>
    <w:rsid w:val="006E764B"/>
    <w:rsid w:val="006F1224"/>
    <w:rsid w:val="006F70FD"/>
    <w:rsid w:val="00702520"/>
    <w:rsid w:val="0070360E"/>
    <w:rsid w:val="007039E3"/>
    <w:rsid w:val="007047F9"/>
    <w:rsid w:val="00705D16"/>
    <w:rsid w:val="00706755"/>
    <w:rsid w:val="0070728E"/>
    <w:rsid w:val="00710F6C"/>
    <w:rsid w:val="00712F19"/>
    <w:rsid w:val="0071412B"/>
    <w:rsid w:val="00716FF2"/>
    <w:rsid w:val="007224B4"/>
    <w:rsid w:val="00725384"/>
    <w:rsid w:val="00730BE6"/>
    <w:rsid w:val="007311D6"/>
    <w:rsid w:val="007339D1"/>
    <w:rsid w:val="007411E6"/>
    <w:rsid w:val="00741E43"/>
    <w:rsid w:val="007423DD"/>
    <w:rsid w:val="00742DBE"/>
    <w:rsid w:val="007513E0"/>
    <w:rsid w:val="00755F20"/>
    <w:rsid w:val="00755FE4"/>
    <w:rsid w:val="00762714"/>
    <w:rsid w:val="00762D9E"/>
    <w:rsid w:val="007637F3"/>
    <w:rsid w:val="00783514"/>
    <w:rsid w:val="00784675"/>
    <w:rsid w:val="007852CE"/>
    <w:rsid w:val="00785534"/>
    <w:rsid w:val="00786450"/>
    <w:rsid w:val="00791B39"/>
    <w:rsid w:val="00795096"/>
    <w:rsid w:val="00796C4D"/>
    <w:rsid w:val="007A092E"/>
    <w:rsid w:val="007A5B7F"/>
    <w:rsid w:val="007B1DD4"/>
    <w:rsid w:val="007B5924"/>
    <w:rsid w:val="007B5F17"/>
    <w:rsid w:val="007B667C"/>
    <w:rsid w:val="007C0E1E"/>
    <w:rsid w:val="007D3AB1"/>
    <w:rsid w:val="007D5A19"/>
    <w:rsid w:val="007D5B1F"/>
    <w:rsid w:val="007E0C35"/>
    <w:rsid w:val="007E2B74"/>
    <w:rsid w:val="007F345A"/>
    <w:rsid w:val="007F3DE3"/>
    <w:rsid w:val="00801588"/>
    <w:rsid w:val="00804B84"/>
    <w:rsid w:val="00805A3C"/>
    <w:rsid w:val="0080791D"/>
    <w:rsid w:val="0081246B"/>
    <w:rsid w:val="00813AD9"/>
    <w:rsid w:val="00825172"/>
    <w:rsid w:val="0082580C"/>
    <w:rsid w:val="00832A85"/>
    <w:rsid w:val="00837F00"/>
    <w:rsid w:val="0084365C"/>
    <w:rsid w:val="00852B23"/>
    <w:rsid w:val="00864944"/>
    <w:rsid w:val="0086542E"/>
    <w:rsid w:val="00866C6C"/>
    <w:rsid w:val="00872A26"/>
    <w:rsid w:val="00876A2E"/>
    <w:rsid w:val="00876B3D"/>
    <w:rsid w:val="00881084"/>
    <w:rsid w:val="008836E8"/>
    <w:rsid w:val="0088598F"/>
    <w:rsid w:val="0088697D"/>
    <w:rsid w:val="00893B6B"/>
    <w:rsid w:val="00893D98"/>
    <w:rsid w:val="00895889"/>
    <w:rsid w:val="008A09C1"/>
    <w:rsid w:val="008A254B"/>
    <w:rsid w:val="008B1D70"/>
    <w:rsid w:val="008B3F97"/>
    <w:rsid w:val="008B4950"/>
    <w:rsid w:val="008B556F"/>
    <w:rsid w:val="008C093C"/>
    <w:rsid w:val="008C15ED"/>
    <w:rsid w:val="008C17F4"/>
    <w:rsid w:val="008C53A1"/>
    <w:rsid w:val="008C5524"/>
    <w:rsid w:val="008C58E7"/>
    <w:rsid w:val="008C6201"/>
    <w:rsid w:val="008C6432"/>
    <w:rsid w:val="008D3FDB"/>
    <w:rsid w:val="008D4D4D"/>
    <w:rsid w:val="008D6A25"/>
    <w:rsid w:val="008E031C"/>
    <w:rsid w:val="008E1631"/>
    <w:rsid w:val="008E3787"/>
    <w:rsid w:val="008E43E0"/>
    <w:rsid w:val="008E7F83"/>
    <w:rsid w:val="009019F1"/>
    <w:rsid w:val="00910655"/>
    <w:rsid w:val="00913884"/>
    <w:rsid w:val="00915DAD"/>
    <w:rsid w:val="00922FFB"/>
    <w:rsid w:val="00926A18"/>
    <w:rsid w:val="00931188"/>
    <w:rsid w:val="00931312"/>
    <w:rsid w:val="00931C78"/>
    <w:rsid w:val="009365BE"/>
    <w:rsid w:val="00937E80"/>
    <w:rsid w:val="00941573"/>
    <w:rsid w:val="009469A5"/>
    <w:rsid w:val="00952196"/>
    <w:rsid w:val="00952639"/>
    <w:rsid w:val="00952A36"/>
    <w:rsid w:val="0095441D"/>
    <w:rsid w:val="00956F72"/>
    <w:rsid w:val="00962521"/>
    <w:rsid w:val="0096326E"/>
    <w:rsid w:val="00964DDA"/>
    <w:rsid w:val="00966459"/>
    <w:rsid w:val="00966E86"/>
    <w:rsid w:val="009755BF"/>
    <w:rsid w:val="00980156"/>
    <w:rsid w:val="00980C97"/>
    <w:rsid w:val="00981511"/>
    <w:rsid w:val="0098492E"/>
    <w:rsid w:val="00987A18"/>
    <w:rsid w:val="00990E20"/>
    <w:rsid w:val="00996A57"/>
    <w:rsid w:val="009A2DEC"/>
    <w:rsid w:val="009A40A9"/>
    <w:rsid w:val="009A5816"/>
    <w:rsid w:val="009A6D35"/>
    <w:rsid w:val="009A7864"/>
    <w:rsid w:val="009B2168"/>
    <w:rsid w:val="009B29BD"/>
    <w:rsid w:val="009B473B"/>
    <w:rsid w:val="009B6E4D"/>
    <w:rsid w:val="009C1794"/>
    <w:rsid w:val="009C4DDD"/>
    <w:rsid w:val="009C574E"/>
    <w:rsid w:val="009D0093"/>
    <w:rsid w:val="009D1B18"/>
    <w:rsid w:val="009D753E"/>
    <w:rsid w:val="009E0DDE"/>
    <w:rsid w:val="009E2351"/>
    <w:rsid w:val="009F6BBA"/>
    <w:rsid w:val="009F6D39"/>
    <w:rsid w:val="00A001B8"/>
    <w:rsid w:val="00A022DE"/>
    <w:rsid w:val="00A02B0F"/>
    <w:rsid w:val="00A02EEE"/>
    <w:rsid w:val="00A06612"/>
    <w:rsid w:val="00A06A6F"/>
    <w:rsid w:val="00A14106"/>
    <w:rsid w:val="00A23BAB"/>
    <w:rsid w:val="00A24DC5"/>
    <w:rsid w:val="00A258DF"/>
    <w:rsid w:val="00A25F76"/>
    <w:rsid w:val="00A26F3D"/>
    <w:rsid w:val="00A273CF"/>
    <w:rsid w:val="00A279D8"/>
    <w:rsid w:val="00A321BB"/>
    <w:rsid w:val="00A43B36"/>
    <w:rsid w:val="00A4585D"/>
    <w:rsid w:val="00A5324B"/>
    <w:rsid w:val="00A56654"/>
    <w:rsid w:val="00A5746D"/>
    <w:rsid w:val="00A579D7"/>
    <w:rsid w:val="00A57B19"/>
    <w:rsid w:val="00A72C27"/>
    <w:rsid w:val="00A7473D"/>
    <w:rsid w:val="00A92C14"/>
    <w:rsid w:val="00AA085D"/>
    <w:rsid w:val="00AA1463"/>
    <w:rsid w:val="00AA3CE0"/>
    <w:rsid w:val="00AA42CA"/>
    <w:rsid w:val="00AA7A4A"/>
    <w:rsid w:val="00AB19DD"/>
    <w:rsid w:val="00AB22B2"/>
    <w:rsid w:val="00AB54D9"/>
    <w:rsid w:val="00AC651E"/>
    <w:rsid w:val="00AD4029"/>
    <w:rsid w:val="00AD74D4"/>
    <w:rsid w:val="00AE30EA"/>
    <w:rsid w:val="00AE5AFA"/>
    <w:rsid w:val="00AE6005"/>
    <w:rsid w:val="00AF0671"/>
    <w:rsid w:val="00AF3B1D"/>
    <w:rsid w:val="00B01E8D"/>
    <w:rsid w:val="00B0299E"/>
    <w:rsid w:val="00B03EF3"/>
    <w:rsid w:val="00B0572C"/>
    <w:rsid w:val="00B07C95"/>
    <w:rsid w:val="00B10810"/>
    <w:rsid w:val="00B15E26"/>
    <w:rsid w:val="00B176AB"/>
    <w:rsid w:val="00B204AA"/>
    <w:rsid w:val="00B25F38"/>
    <w:rsid w:val="00B36A84"/>
    <w:rsid w:val="00B41650"/>
    <w:rsid w:val="00B4543C"/>
    <w:rsid w:val="00B46BF6"/>
    <w:rsid w:val="00B5190A"/>
    <w:rsid w:val="00B60F6D"/>
    <w:rsid w:val="00B65ABB"/>
    <w:rsid w:val="00B7276B"/>
    <w:rsid w:val="00B73AC0"/>
    <w:rsid w:val="00B7668A"/>
    <w:rsid w:val="00B7671F"/>
    <w:rsid w:val="00B81B92"/>
    <w:rsid w:val="00B8290C"/>
    <w:rsid w:val="00B84F29"/>
    <w:rsid w:val="00B86E91"/>
    <w:rsid w:val="00B908C5"/>
    <w:rsid w:val="00B92AE9"/>
    <w:rsid w:val="00B935AA"/>
    <w:rsid w:val="00BA1134"/>
    <w:rsid w:val="00BA1A98"/>
    <w:rsid w:val="00BA6732"/>
    <w:rsid w:val="00BC019F"/>
    <w:rsid w:val="00BC18F8"/>
    <w:rsid w:val="00BC27A0"/>
    <w:rsid w:val="00BD0F9E"/>
    <w:rsid w:val="00BD2CA8"/>
    <w:rsid w:val="00BE261F"/>
    <w:rsid w:val="00BE716F"/>
    <w:rsid w:val="00BE7411"/>
    <w:rsid w:val="00BF0CAD"/>
    <w:rsid w:val="00BF2FB4"/>
    <w:rsid w:val="00BF4C26"/>
    <w:rsid w:val="00BF6C27"/>
    <w:rsid w:val="00C00ABF"/>
    <w:rsid w:val="00C02DE3"/>
    <w:rsid w:val="00C06509"/>
    <w:rsid w:val="00C1162C"/>
    <w:rsid w:val="00C1405D"/>
    <w:rsid w:val="00C14E91"/>
    <w:rsid w:val="00C30361"/>
    <w:rsid w:val="00C343F6"/>
    <w:rsid w:val="00C34CA3"/>
    <w:rsid w:val="00C409AC"/>
    <w:rsid w:val="00C40CF0"/>
    <w:rsid w:val="00C44E31"/>
    <w:rsid w:val="00C460D7"/>
    <w:rsid w:val="00C5620A"/>
    <w:rsid w:val="00C56787"/>
    <w:rsid w:val="00C56D27"/>
    <w:rsid w:val="00C615C1"/>
    <w:rsid w:val="00C66E9C"/>
    <w:rsid w:val="00C7170A"/>
    <w:rsid w:val="00C72195"/>
    <w:rsid w:val="00C75C3C"/>
    <w:rsid w:val="00C95471"/>
    <w:rsid w:val="00C95933"/>
    <w:rsid w:val="00C96FD3"/>
    <w:rsid w:val="00CA194F"/>
    <w:rsid w:val="00CA256F"/>
    <w:rsid w:val="00CB566D"/>
    <w:rsid w:val="00CB7BDB"/>
    <w:rsid w:val="00CC153A"/>
    <w:rsid w:val="00CC20E4"/>
    <w:rsid w:val="00CC3B9F"/>
    <w:rsid w:val="00CC48DC"/>
    <w:rsid w:val="00CD5613"/>
    <w:rsid w:val="00CE3FAB"/>
    <w:rsid w:val="00CE4C9D"/>
    <w:rsid w:val="00CF081D"/>
    <w:rsid w:val="00CF1D6B"/>
    <w:rsid w:val="00CF702E"/>
    <w:rsid w:val="00D0489B"/>
    <w:rsid w:val="00D135B6"/>
    <w:rsid w:val="00D172CE"/>
    <w:rsid w:val="00D22732"/>
    <w:rsid w:val="00D2392C"/>
    <w:rsid w:val="00D24379"/>
    <w:rsid w:val="00D25732"/>
    <w:rsid w:val="00D263F5"/>
    <w:rsid w:val="00D26609"/>
    <w:rsid w:val="00D2727C"/>
    <w:rsid w:val="00D27FB8"/>
    <w:rsid w:val="00D30A5C"/>
    <w:rsid w:val="00D35B97"/>
    <w:rsid w:val="00D36A1D"/>
    <w:rsid w:val="00D37114"/>
    <w:rsid w:val="00D5003F"/>
    <w:rsid w:val="00D5471B"/>
    <w:rsid w:val="00D56EA1"/>
    <w:rsid w:val="00D60BBE"/>
    <w:rsid w:val="00D62852"/>
    <w:rsid w:val="00D63F55"/>
    <w:rsid w:val="00D71E5B"/>
    <w:rsid w:val="00D76320"/>
    <w:rsid w:val="00D77061"/>
    <w:rsid w:val="00D819E3"/>
    <w:rsid w:val="00D8269C"/>
    <w:rsid w:val="00D85F5D"/>
    <w:rsid w:val="00D85FAB"/>
    <w:rsid w:val="00D874CF"/>
    <w:rsid w:val="00D9621B"/>
    <w:rsid w:val="00DA3305"/>
    <w:rsid w:val="00DB4D40"/>
    <w:rsid w:val="00DB6AD9"/>
    <w:rsid w:val="00DC217E"/>
    <w:rsid w:val="00DD0E76"/>
    <w:rsid w:val="00DD7504"/>
    <w:rsid w:val="00DD7A61"/>
    <w:rsid w:val="00DE0707"/>
    <w:rsid w:val="00DE31AA"/>
    <w:rsid w:val="00DE42F6"/>
    <w:rsid w:val="00DF2360"/>
    <w:rsid w:val="00E06B8E"/>
    <w:rsid w:val="00E122E3"/>
    <w:rsid w:val="00E135BA"/>
    <w:rsid w:val="00E14530"/>
    <w:rsid w:val="00E16A9C"/>
    <w:rsid w:val="00E31327"/>
    <w:rsid w:val="00E34264"/>
    <w:rsid w:val="00E3786A"/>
    <w:rsid w:val="00E4147C"/>
    <w:rsid w:val="00E423CA"/>
    <w:rsid w:val="00E5192C"/>
    <w:rsid w:val="00E55B8E"/>
    <w:rsid w:val="00E57F39"/>
    <w:rsid w:val="00E63395"/>
    <w:rsid w:val="00E70E74"/>
    <w:rsid w:val="00E7427B"/>
    <w:rsid w:val="00E80A9F"/>
    <w:rsid w:val="00E84109"/>
    <w:rsid w:val="00E86011"/>
    <w:rsid w:val="00E93E49"/>
    <w:rsid w:val="00E93EAF"/>
    <w:rsid w:val="00EA2AC3"/>
    <w:rsid w:val="00EA402D"/>
    <w:rsid w:val="00EB0970"/>
    <w:rsid w:val="00EB4FFF"/>
    <w:rsid w:val="00EB78D6"/>
    <w:rsid w:val="00EC01E0"/>
    <w:rsid w:val="00EC05E8"/>
    <w:rsid w:val="00EC3AAC"/>
    <w:rsid w:val="00ED060C"/>
    <w:rsid w:val="00ED7710"/>
    <w:rsid w:val="00EE348B"/>
    <w:rsid w:val="00EF01BD"/>
    <w:rsid w:val="00EF13F7"/>
    <w:rsid w:val="00EF26EB"/>
    <w:rsid w:val="00F02B13"/>
    <w:rsid w:val="00F055CD"/>
    <w:rsid w:val="00F267D6"/>
    <w:rsid w:val="00F325B5"/>
    <w:rsid w:val="00F4468A"/>
    <w:rsid w:val="00F540CC"/>
    <w:rsid w:val="00F61D48"/>
    <w:rsid w:val="00F728D1"/>
    <w:rsid w:val="00F72AC8"/>
    <w:rsid w:val="00F742D0"/>
    <w:rsid w:val="00F74CC3"/>
    <w:rsid w:val="00F7546A"/>
    <w:rsid w:val="00F8452C"/>
    <w:rsid w:val="00F95255"/>
    <w:rsid w:val="00F964DC"/>
    <w:rsid w:val="00F97852"/>
    <w:rsid w:val="00FA36AF"/>
    <w:rsid w:val="00FA49A9"/>
    <w:rsid w:val="00FA5876"/>
    <w:rsid w:val="00FA77C3"/>
    <w:rsid w:val="00FB3CAD"/>
    <w:rsid w:val="00FB7EB6"/>
    <w:rsid w:val="00FC4BA8"/>
    <w:rsid w:val="00FE36A2"/>
    <w:rsid w:val="00FE37C6"/>
    <w:rsid w:val="00FE3915"/>
    <w:rsid w:val="00FF3057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8"/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1E12D8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1E12D8"/>
    <w:rPr>
      <w:rFonts w:ascii="Angsana New" w:eastAsia="Times New Roman" w:hAnsi="Angsana New" w:cs="Angsana New"/>
      <w:b/>
      <w:bCs/>
      <w:sz w:val="40"/>
      <w:szCs w:val="40"/>
    </w:rPr>
  </w:style>
  <w:style w:type="table" w:styleId="a3">
    <w:name w:val="Table Grid"/>
    <w:basedOn w:val="a1"/>
    <w:rsid w:val="001E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37E8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37E80"/>
    <w:rPr>
      <w:rFonts w:ascii="Tahoma" w:eastAsia="Times New Roman" w:hAnsi="Tahoma" w:cs="Angsana New"/>
      <w:sz w:val="16"/>
      <w:szCs w:val="20"/>
    </w:rPr>
  </w:style>
  <w:style w:type="character" w:styleId="aa">
    <w:name w:val="annotation reference"/>
    <w:uiPriority w:val="99"/>
    <w:semiHidden/>
    <w:unhideWhenUsed/>
    <w:rsid w:val="008C53A1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53A1"/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semiHidden/>
    <w:rsid w:val="008C53A1"/>
    <w:rPr>
      <w:rFonts w:ascii="Angsana New" w:eastAsia="Times New Roman" w:hAnsi="Angsana New" w:cs="Angsana New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53A1"/>
    <w:rPr>
      <w:b/>
      <w:bCs/>
    </w:rPr>
  </w:style>
  <w:style w:type="character" w:customStyle="1" w:styleId="ae">
    <w:name w:val="ชื่อเรื่องของข้อคิดเห็น อักขระ"/>
    <w:link w:val="ad"/>
    <w:uiPriority w:val="99"/>
    <w:semiHidden/>
    <w:rsid w:val="008C53A1"/>
    <w:rPr>
      <w:rFonts w:ascii="Angsana New" w:eastAsia="Times New Roman" w:hAnsi="Angsana New" w:cs="Angsana New"/>
      <w:b/>
      <w:bCs/>
      <w:szCs w:val="25"/>
    </w:rPr>
  </w:style>
  <w:style w:type="paragraph" w:styleId="af">
    <w:name w:val="Title"/>
    <w:basedOn w:val="a"/>
    <w:link w:val="af0"/>
    <w:qFormat/>
    <w:rsid w:val="001B4A30"/>
    <w:pPr>
      <w:jc w:val="center"/>
    </w:pPr>
    <w:rPr>
      <w:rFonts w:ascii="Times New Roman" w:hAnsi="Times New Roman"/>
      <w:b/>
      <w:bCs/>
    </w:rPr>
  </w:style>
  <w:style w:type="character" w:customStyle="1" w:styleId="af0">
    <w:name w:val="ชื่อเรื่อง อักขระ"/>
    <w:link w:val="af"/>
    <w:rsid w:val="001B4A30"/>
    <w:rPr>
      <w:rFonts w:ascii="Times New Roman" w:eastAsia="Times New Roman" w:hAnsi="Times New Roman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8"/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1E12D8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1E12D8"/>
    <w:rPr>
      <w:rFonts w:ascii="Angsana New" w:eastAsia="Times New Roman" w:hAnsi="Angsana New" w:cs="Angsana New"/>
      <w:b/>
      <w:bCs/>
      <w:sz w:val="40"/>
      <w:szCs w:val="40"/>
    </w:rPr>
  </w:style>
  <w:style w:type="table" w:styleId="a3">
    <w:name w:val="Table Grid"/>
    <w:basedOn w:val="a1"/>
    <w:rsid w:val="001E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37E8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937E80"/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37E8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37E80"/>
    <w:rPr>
      <w:rFonts w:ascii="Tahoma" w:eastAsia="Times New Roman" w:hAnsi="Tahoma" w:cs="Angsana New"/>
      <w:sz w:val="16"/>
      <w:szCs w:val="20"/>
    </w:rPr>
  </w:style>
  <w:style w:type="character" w:styleId="aa">
    <w:name w:val="annotation reference"/>
    <w:uiPriority w:val="99"/>
    <w:semiHidden/>
    <w:unhideWhenUsed/>
    <w:rsid w:val="008C53A1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53A1"/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semiHidden/>
    <w:rsid w:val="008C53A1"/>
    <w:rPr>
      <w:rFonts w:ascii="Angsana New" w:eastAsia="Times New Roman" w:hAnsi="Angsana New" w:cs="Angsana New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53A1"/>
    <w:rPr>
      <w:b/>
      <w:bCs/>
    </w:rPr>
  </w:style>
  <w:style w:type="character" w:customStyle="1" w:styleId="ae">
    <w:name w:val="ชื่อเรื่องของข้อคิดเห็น อักขระ"/>
    <w:link w:val="ad"/>
    <w:uiPriority w:val="99"/>
    <w:semiHidden/>
    <w:rsid w:val="008C53A1"/>
    <w:rPr>
      <w:rFonts w:ascii="Angsana New" w:eastAsia="Times New Roman" w:hAnsi="Angsana New" w:cs="Angsana New"/>
      <w:b/>
      <w:bCs/>
      <w:szCs w:val="25"/>
    </w:rPr>
  </w:style>
  <w:style w:type="paragraph" w:styleId="af">
    <w:name w:val="Title"/>
    <w:basedOn w:val="a"/>
    <w:link w:val="af0"/>
    <w:qFormat/>
    <w:rsid w:val="001B4A30"/>
    <w:pPr>
      <w:jc w:val="center"/>
    </w:pPr>
    <w:rPr>
      <w:rFonts w:ascii="Times New Roman" w:hAnsi="Times New Roman"/>
      <w:b/>
      <w:bCs/>
    </w:rPr>
  </w:style>
  <w:style w:type="character" w:customStyle="1" w:styleId="af0">
    <w:name w:val="ชื่อเรื่อง อักขระ"/>
    <w:link w:val="af"/>
    <w:rsid w:val="001B4A30"/>
    <w:rPr>
      <w:rFonts w:ascii="Times New Roman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A74B-E8C4-4F2A-8878-4BC7DD48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yst2</dc:creator>
  <cp:lastModifiedBy>Pui</cp:lastModifiedBy>
  <cp:revision>2</cp:revision>
  <cp:lastPrinted>2018-03-09T09:51:00Z</cp:lastPrinted>
  <dcterms:created xsi:type="dcterms:W3CDTF">2019-01-18T07:19:00Z</dcterms:created>
  <dcterms:modified xsi:type="dcterms:W3CDTF">2019-01-18T07:19:00Z</dcterms:modified>
</cp:coreProperties>
</file>